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23" w:rsidRDefault="00A21891" w:rsidP="004B609C">
      <w:pPr>
        <w:ind w:left="0"/>
        <w:jc w:val="both"/>
        <w:rPr>
          <w:rFonts w:cs="Arial"/>
          <w:b/>
          <w:color w:val="00206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142875</wp:posOffset>
            </wp:positionV>
            <wp:extent cx="2082800" cy="1273175"/>
            <wp:effectExtent l="0" t="0" r="0" b="0"/>
            <wp:wrapNone/>
            <wp:docPr id="39" name="Рисунок 39" descr="WIPO-logo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WIPO-logo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142875</wp:posOffset>
            </wp:positionV>
            <wp:extent cx="1172210" cy="1318260"/>
            <wp:effectExtent l="0" t="0" r="0" b="0"/>
            <wp:wrapNone/>
            <wp:docPr id="38" name="Рисунок 38" descr="eagle-color-vecto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agle-color-vector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7EE">
        <w:rPr>
          <w:rFonts w:cs="Arial"/>
          <w:b/>
          <w:color w:val="002060"/>
          <w:sz w:val="24"/>
          <w:szCs w:val="24"/>
          <w:lang w:val="ru-RU"/>
        </w:rPr>
        <w:tab/>
      </w:r>
      <w:r w:rsidR="00844623">
        <w:rPr>
          <w:rFonts w:cs="Arial"/>
          <w:b/>
          <w:color w:val="002060"/>
          <w:sz w:val="24"/>
          <w:szCs w:val="24"/>
          <w:lang w:val="ru-RU"/>
        </w:rPr>
        <w:tab/>
      </w:r>
      <w:r w:rsidR="00844623">
        <w:rPr>
          <w:rFonts w:cs="Arial"/>
          <w:b/>
          <w:color w:val="002060"/>
          <w:sz w:val="24"/>
          <w:szCs w:val="24"/>
          <w:lang w:val="ru-RU"/>
        </w:rPr>
        <w:tab/>
      </w:r>
      <w:r w:rsidR="00844623">
        <w:rPr>
          <w:rFonts w:cs="Arial"/>
          <w:b/>
          <w:color w:val="002060"/>
          <w:sz w:val="24"/>
          <w:szCs w:val="24"/>
          <w:lang w:val="ru-RU"/>
        </w:rPr>
        <w:tab/>
      </w:r>
      <w:r w:rsidR="00844623">
        <w:rPr>
          <w:rFonts w:cs="Arial"/>
          <w:b/>
          <w:color w:val="002060"/>
          <w:sz w:val="24"/>
          <w:szCs w:val="24"/>
          <w:lang w:val="ru-RU"/>
        </w:rPr>
        <w:tab/>
      </w:r>
      <w:r w:rsidR="00844623">
        <w:rPr>
          <w:rFonts w:cs="Arial"/>
          <w:b/>
          <w:color w:val="002060"/>
          <w:sz w:val="24"/>
          <w:szCs w:val="24"/>
          <w:lang w:val="ru-RU"/>
        </w:rPr>
        <w:tab/>
      </w:r>
      <w:r w:rsidR="00844623">
        <w:rPr>
          <w:rFonts w:cs="Arial"/>
          <w:b/>
          <w:color w:val="002060"/>
          <w:sz w:val="24"/>
          <w:szCs w:val="24"/>
          <w:lang w:val="ru-RU"/>
        </w:rPr>
        <w:tab/>
      </w:r>
      <w:r w:rsidR="00844623">
        <w:rPr>
          <w:rFonts w:cs="Arial"/>
          <w:b/>
          <w:color w:val="002060"/>
          <w:sz w:val="24"/>
          <w:szCs w:val="24"/>
          <w:lang w:val="ru-RU"/>
        </w:rPr>
        <w:tab/>
      </w:r>
      <w:r w:rsidR="00844623">
        <w:rPr>
          <w:rFonts w:cs="Arial"/>
          <w:b/>
          <w:color w:val="002060"/>
          <w:sz w:val="24"/>
          <w:szCs w:val="24"/>
          <w:lang w:val="ru-RU"/>
        </w:rPr>
        <w:tab/>
      </w:r>
      <w:r w:rsidR="00844623">
        <w:rPr>
          <w:rFonts w:cs="Arial"/>
          <w:b/>
          <w:color w:val="002060"/>
          <w:sz w:val="24"/>
          <w:szCs w:val="24"/>
          <w:lang w:val="ru-RU"/>
        </w:rPr>
        <w:tab/>
      </w:r>
    </w:p>
    <w:p w:rsidR="00844623" w:rsidRPr="00844623" w:rsidRDefault="00844623" w:rsidP="00844623">
      <w:pPr>
        <w:tabs>
          <w:tab w:val="left" w:pos="7635"/>
        </w:tabs>
        <w:ind w:left="0"/>
        <w:jc w:val="both"/>
        <w:rPr>
          <w:rFonts w:cs="Arial"/>
          <w:b/>
          <w:color w:val="002060"/>
          <w:sz w:val="24"/>
          <w:szCs w:val="24"/>
          <w:lang w:val="ru-RU"/>
        </w:rPr>
      </w:pPr>
      <w:r w:rsidRPr="00771863">
        <w:rPr>
          <w:rFonts w:cs="Arial"/>
          <w:b/>
          <w:noProof/>
          <w:color w:val="002060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43.8pt;margin-top:75pt;width:141.25pt;height:30.6pt;z-index:251655168" strokecolor="white">
            <v:textbox style="mso-next-textbox:#_x0000_s1051">
              <w:txbxContent>
                <w:p w:rsidR="00462979" w:rsidRPr="00CF1CDE" w:rsidRDefault="00B90794" w:rsidP="00462979">
                  <w:pPr>
                    <w:spacing w:after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ПРАВИТЕЛЬСТВО </w:t>
                  </w:r>
                </w:p>
                <w:p w:rsidR="00CF1CDE" w:rsidRPr="00CF1CDE" w:rsidRDefault="000757EE" w:rsidP="00462979">
                  <w:pPr>
                    <w:spacing w:after="0"/>
                    <w:ind w:left="0"/>
                    <w:jc w:val="center"/>
                    <w:rPr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Новгородской области</w:t>
                  </w:r>
                </w:p>
              </w:txbxContent>
            </v:textbox>
          </v:shape>
        </w:pict>
      </w:r>
      <w:r>
        <w:rPr>
          <w:rFonts w:cs="Arial"/>
          <w:b/>
          <w:color w:val="002060"/>
          <w:sz w:val="24"/>
          <w:szCs w:val="24"/>
          <w:lang w:val="ru-RU"/>
        </w:rPr>
        <w:tab/>
      </w:r>
      <w:r w:rsidR="00A21891">
        <w:rPr>
          <w:rFonts w:cs="Arial"/>
          <w:b/>
          <w:noProof/>
          <w:color w:val="002060"/>
          <w:sz w:val="24"/>
          <w:szCs w:val="24"/>
          <w:lang w:val="ru-RU" w:eastAsia="ru-RU"/>
        </w:rPr>
        <w:drawing>
          <wp:inline distT="0" distB="0" distL="0" distR="0">
            <wp:extent cx="866775" cy="9525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86D" w:rsidRPr="00771863" w:rsidRDefault="00FB686D" w:rsidP="00FB686D">
      <w:pPr>
        <w:ind w:left="0"/>
        <w:jc w:val="both"/>
        <w:rPr>
          <w:rFonts w:cs="Arial"/>
          <w:b/>
          <w:color w:val="002060"/>
          <w:sz w:val="24"/>
          <w:szCs w:val="24"/>
          <w:lang w:val="ru-RU"/>
        </w:rPr>
      </w:pPr>
    </w:p>
    <w:p w:rsidR="00844623" w:rsidRDefault="00A21891" w:rsidP="00FB686D">
      <w:pPr>
        <w:ind w:left="0"/>
        <w:jc w:val="both"/>
        <w:rPr>
          <w:rFonts w:cs="Arial"/>
          <w:b/>
          <w:color w:val="00206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229235</wp:posOffset>
            </wp:positionV>
            <wp:extent cx="1562100" cy="802005"/>
            <wp:effectExtent l="0" t="0" r="0" b="0"/>
            <wp:wrapSquare wrapText="bothSides"/>
            <wp:docPr id="4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224790</wp:posOffset>
            </wp:positionV>
            <wp:extent cx="1849120" cy="806450"/>
            <wp:effectExtent l="19050" t="0" r="0" b="0"/>
            <wp:wrapTight wrapText="bothSides">
              <wp:wrapPolygon edited="0">
                <wp:start x="-223" y="0"/>
                <wp:lineTo x="-223" y="20920"/>
                <wp:lineTo x="21585" y="20920"/>
                <wp:lineTo x="21585" y="0"/>
                <wp:lineTo x="-223" y="0"/>
              </wp:wrapPolygon>
            </wp:wrapTight>
            <wp:docPr id="41" name="Рисунок 41" descr="Нов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НовГ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623" w:rsidRDefault="00844623" w:rsidP="00DE2F8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844623" w:rsidRDefault="00844623" w:rsidP="00DE2F8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844623" w:rsidRDefault="00844623" w:rsidP="00DE2F8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844623" w:rsidRDefault="00844623" w:rsidP="00DE2F8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844623" w:rsidRDefault="00844623" w:rsidP="00DE2F8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4B609C" w:rsidRDefault="004B609C" w:rsidP="00DE2F8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4B609C" w:rsidRDefault="004B609C" w:rsidP="00DE2F8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4B609C" w:rsidRPr="00771863" w:rsidRDefault="004B609C" w:rsidP="00574668">
      <w:pPr>
        <w:jc w:val="right"/>
        <w:rPr>
          <w:rFonts w:cs="Arial"/>
          <w:b/>
          <w:color w:val="002060"/>
          <w:sz w:val="24"/>
          <w:szCs w:val="24"/>
          <w:lang w:val="ru-RU"/>
        </w:rPr>
      </w:pPr>
      <w:bookmarkStart w:id="0" w:name="Code"/>
      <w:bookmarkEnd w:id="0"/>
    </w:p>
    <w:p w:rsidR="00574668" w:rsidRPr="00771863" w:rsidRDefault="003D7020" w:rsidP="001106AC">
      <w:pPr>
        <w:spacing w:line="276" w:lineRule="auto"/>
        <w:ind w:left="0"/>
        <w:jc w:val="center"/>
        <w:rPr>
          <w:rFonts w:cs="Arial"/>
          <w:b/>
          <w:color w:val="002060"/>
          <w:sz w:val="34"/>
          <w:szCs w:val="34"/>
          <w:lang w:val="ru-RU"/>
        </w:rPr>
      </w:pPr>
      <w:r w:rsidRPr="00771863">
        <w:rPr>
          <w:rFonts w:cs="Arial"/>
          <w:b/>
          <w:color w:val="002060"/>
          <w:sz w:val="36"/>
          <w:szCs w:val="36"/>
        </w:rPr>
        <w:t>V</w:t>
      </w:r>
      <w:r w:rsidR="006C0E0D" w:rsidRPr="00771863">
        <w:rPr>
          <w:rFonts w:cs="Arial"/>
          <w:b/>
          <w:color w:val="002060"/>
          <w:sz w:val="36"/>
          <w:szCs w:val="36"/>
        </w:rPr>
        <w:t>I</w:t>
      </w:r>
      <w:r w:rsidR="000757EE">
        <w:rPr>
          <w:rFonts w:cs="Arial"/>
          <w:b/>
          <w:color w:val="002060"/>
          <w:sz w:val="36"/>
          <w:szCs w:val="36"/>
        </w:rPr>
        <w:t>I</w:t>
      </w:r>
      <w:r w:rsidR="000757EE" w:rsidRPr="000757EE">
        <w:rPr>
          <w:rFonts w:cs="Arial"/>
          <w:b/>
          <w:color w:val="002060"/>
          <w:sz w:val="36"/>
          <w:szCs w:val="36"/>
          <w:lang w:val="ru-RU"/>
        </w:rPr>
        <w:t xml:space="preserve"> </w:t>
      </w:r>
      <w:r w:rsidR="00E17A0E" w:rsidRPr="00771863">
        <w:rPr>
          <w:rFonts w:cs="Arial"/>
          <w:b/>
          <w:color w:val="002060"/>
          <w:sz w:val="36"/>
          <w:szCs w:val="36"/>
          <w:lang w:val="ru-RU"/>
        </w:rPr>
        <w:t>съезд Центров поддержки технологий и инноваций</w:t>
      </w:r>
      <w:r w:rsidR="00A82C12" w:rsidRPr="00771863">
        <w:rPr>
          <w:rFonts w:cs="Arial"/>
          <w:b/>
          <w:color w:val="002060"/>
          <w:sz w:val="36"/>
          <w:szCs w:val="36"/>
          <w:lang w:val="ru-RU"/>
        </w:rPr>
        <w:t xml:space="preserve"> </w:t>
      </w:r>
      <w:r w:rsidR="00E17A0E" w:rsidRPr="00771863">
        <w:rPr>
          <w:rFonts w:cs="Arial"/>
          <w:b/>
          <w:color w:val="002060"/>
          <w:sz w:val="36"/>
          <w:szCs w:val="36"/>
          <w:lang w:val="ru-RU"/>
        </w:rPr>
        <w:t>Российской Федерации</w:t>
      </w:r>
    </w:p>
    <w:p w:rsidR="00574668" w:rsidRPr="00771863" w:rsidRDefault="00574668" w:rsidP="00B524E9">
      <w:pPr>
        <w:ind w:left="0"/>
        <w:jc w:val="center"/>
        <w:rPr>
          <w:rFonts w:cs="Arial"/>
          <w:color w:val="002060"/>
          <w:lang w:val="ru-RU"/>
        </w:rPr>
      </w:pPr>
    </w:p>
    <w:p w:rsidR="00491546" w:rsidRPr="00771863" w:rsidRDefault="00D2696C" w:rsidP="00B524E9">
      <w:pPr>
        <w:ind w:left="0"/>
        <w:jc w:val="center"/>
        <w:rPr>
          <w:rFonts w:cs="Arial"/>
          <w:b/>
          <w:color w:val="002060"/>
          <w:sz w:val="32"/>
          <w:szCs w:val="32"/>
          <w:lang w:val="ru-RU"/>
        </w:rPr>
      </w:pPr>
      <w:r>
        <w:rPr>
          <w:rFonts w:cs="Arial"/>
          <w:b/>
          <w:color w:val="002060"/>
          <w:sz w:val="32"/>
          <w:szCs w:val="32"/>
          <w:lang w:val="ru-RU"/>
        </w:rPr>
        <w:t xml:space="preserve">30-31 </w:t>
      </w:r>
      <w:r w:rsidR="000757EE">
        <w:rPr>
          <w:rFonts w:cs="Arial"/>
          <w:b/>
          <w:color w:val="002060"/>
          <w:sz w:val="32"/>
          <w:szCs w:val="32"/>
          <w:lang w:val="ru-RU"/>
        </w:rPr>
        <w:t>мая</w:t>
      </w:r>
      <w:r w:rsidR="00491546" w:rsidRPr="00771863">
        <w:rPr>
          <w:rFonts w:cs="Arial"/>
          <w:b/>
          <w:color w:val="002060"/>
          <w:sz w:val="32"/>
          <w:szCs w:val="32"/>
          <w:lang w:val="ru-RU"/>
        </w:rPr>
        <w:t xml:space="preserve"> 201</w:t>
      </w:r>
      <w:r w:rsidR="000757EE">
        <w:rPr>
          <w:rFonts w:cs="Arial"/>
          <w:b/>
          <w:color w:val="002060"/>
          <w:sz w:val="32"/>
          <w:szCs w:val="32"/>
          <w:lang w:val="ru-RU"/>
        </w:rPr>
        <w:t>9</w:t>
      </w:r>
      <w:r w:rsidR="00491546" w:rsidRPr="00771863">
        <w:rPr>
          <w:rFonts w:cs="Arial"/>
          <w:b/>
          <w:color w:val="002060"/>
          <w:sz w:val="32"/>
          <w:szCs w:val="32"/>
          <w:lang w:val="ru-RU"/>
        </w:rPr>
        <w:t xml:space="preserve"> года</w:t>
      </w:r>
    </w:p>
    <w:p w:rsidR="00DE67E2" w:rsidRPr="00771863" w:rsidRDefault="00DE67E2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1106AC" w:rsidRPr="00771863" w:rsidRDefault="001106AC" w:rsidP="00B524E9">
      <w:pPr>
        <w:ind w:left="0"/>
        <w:jc w:val="center"/>
        <w:rPr>
          <w:rFonts w:cs="Arial"/>
          <w:b/>
          <w:color w:val="002060"/>
          <w:sz w:val="36"/>
          <w:szCs w:val="36"/>
          <w:lang w:val="ru-RU"/>
        </w:rPr>
      </w:pPr>
    </w:p>
    <w:p w:rsidR="00FD7F6A" w:rsidRPr="00771863" w:rsidRDefault="00FD7F6A" w:rsidP="00B524E9">
      <w:pPr>
        <w:ind w:left="0"/>
        <w:jc w:val="center"/>
        <w:rPr>
          <w:rFonts w:cs="Arial"/>
          <w:b/>
          <w:color w:val="002060"/>
          <w:sz w:val="36"/>
          <w:szCs w:val="36"/>
          <w:lang w:val="ru-RU"/>
        </w:rPr>
      </w:pPr>
      <w:r w:rsidRPr="00771863">
        <w:rPr>
          <w:rFonts w:cs="Arial"/>
          <w:b/>
          <w:color w:val="002060"/>
          <w:sz w:val="36"/>
          <w:szCs w:val="36"/>
          <w:lang w:val="ru-RU"/>
        </w:rPr>
        <w:t>ПРОГРАММА</w:t>
      </w:r>
    </w:p>
    <w:p w:rsidR="008C677F" w:rsidRPr="00771863" w:rsidRDefault="008C677F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1106AC" w:rsidRPr="00771863" w:rsidRDefault="001106AC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1106AC" w:rsidRPr="00771863" w:rsidRDefault="001106AC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462979" w:rsidRPr="00771863" w:rsidRDefault="00462979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1106AC" w:rsidRDefault="001106AC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4B609C" w:rsidRDefault="004B609C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4B609C" w:rsidRDefault="004B609C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4B609C" w:rsidRDefault="004B609C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4B609C" w:rsidRDefault="004B609C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4B609C" w:rsidRDefault="004B609C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4B609C" w:rsidRDefault="004B609C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4B609C" w:rsidRPr="00771863" w:rsidRDefault="004B609C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1106AC" w:rsidRDefault="001106AC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844623" w:rsidRDefault="00844623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</w:p>
    <w:p w:rsidR="001106AC" w:rsidRDefault="000757EE" w:rsidP="00B524E9">
      <w:pPr>
        <w:ind w:left="0"/>
        <w:jc w:val="center"/>
        <w:rPr>
          <w:rFonts w:cs="Arial"/>
          <w:b/>
          <w:color w:val="002060"/>
          <w:sz w:val="24"/>
          <w:szCs w:val="24"/>
          <w:lang w:val="ru-RU"/>
        </w:rPr>
      </w:pPr>
      <w:r>
        <w:rPr>
          <w:rFonts w:cs="Arial"/>
          <w:b/>
          <w:color w:val="002060"/>
          <w:sz w:val="24"/>
          <w:szCs w:val="24"/>
          <w:lang w:val="ru-RU"/>
        </w:rPr>
        <w:t>Великий Новгород, 2019</w:t>
      </w:r>
    </w:p>
    <w:p w:rsidR="000B0AD4" w:rsidRPr="00835853" w:rsidRDefault="000B0AD4" w:rsidP="003D16CD">
      <w:pPr>
        <w:spacing w:after="360"/>
        <w:ind w:left="0"/>
        <w:jc w:val="center"/>
        <w:rPr>
          <w:rFonts w:cs="Arial"/>
          <w:b/>
          <w:color w:val="002060"/>
          <w:sz w:val="28"/>
          <w:szCs w:val="28"/>
          <w:lang w:val="ru-RU"/>
        </w:rPr>
      </w:pPr>
      <w:r w:rsidRPr="00835853">
        <w:rPr>
          <w:rFonts w:cs="Arial"/>
          <w:b/>
          <w:color w:val="002060"/>
          <w:sz w:val="28"/>
          <w:szCs w:val="28"/>
          <w:lang w:val="ru-RU"/>
        </w:rPr>
        <w:lastRenderedPageBreak/>
        <w:t>Организаторы</w:t>
      </w:r>
      <w:r w:rsidR="001106AC" w:rsidRPr="00835853">
        <w:rPr>
          <w:rFonts w:cs="Arial"/>
          <w:b/>
          <w:color w:val="002060"/>
          <w:sz w:val="28"/>
          <w:szCs w:val="28"/>
          <w:lang w:val="ru-RU"/>
        </w:rPr>
        <w:t xml:space="preserve"> Съезда</w:t>
      </w:r>
    </w:p>
    <w:p w:rsidR="000B0AD4" w:rsidRPr="00835853" w:rsidRDefault="000B0AD4" w:rsidP="00462979">
      <w:pPr>
        <w:numPr>
          <w:ilvl w:val="0"/>
          <w:numId w:val="16"/>
        </w:numPr>
        <w:ind w:left="426" w:hanging="426"/>
        <w:rPr>
          <w:rFonts w:cs="Arial"/>
          <w:color w:val="002060"/>
          <w:sz w:val="24"/>
          <w:szCs w:val="24"/>
          <w:lang w:val="ru-RU"/>
        </w:rPr>
      </w:pPr>
      <w:r w:rsidRPr="00835853">
        <w:rPr>
          <w:rFonts w:cs="Arial"/>
          <w:color w:val="002060"/>
          <w:sz w:val="24"/>
          <w:szCs w:val="24"/>
          <w:lang w:val="ru-RU"/>
        </w:rPr>
        <w:t>Всемирная организация интелл</w:t>
      </w:r>
      <w:r w:rsidR="001106AC" w:rsidRPr="00835853">
        <w:rPr>
          <w:rFonts w:cs="Arial"/>
          <w:color w:val="002060"/>
          <w:sz w:val="24"/>
          <w:szCs w:val="24"/>
          <w:lang w:val="ru-RU"/>
        </w:rPr>
        <w:t>ектуальной собственности (ВОИС)</w:t>
      </w:r>
    </w:p>
    <w:p w:rsidR="00092B19" w:rsidRPr="00835853" w:rsidRDefault="00092B19" w:rsidP="00092B19">
      <w:pPr>
        <w:numPr>
          <w:ilvl w:val="0"/>
          <w:numId w:val="16"/>
        </w:numPr>
        <w:ind w:left="426" w:hanging="426"/>
        <w:rPr>
          <w:rFonts w:cs="Arial"/>
          <w:color w:val="002060"/>
          <w:sz w:val="24"/>
          <w:szCs w:val="24"/>
          <w:lang w:val="ru-RU"/>
        </w:rPr>
      </w:pPr>
      <w:r w:rsidRPr="00835853">
        <w:rPr>
          <w:rFonts w:cs="Arial"/>
          <w:color w:val="002060"/>
          <w:sz w:val="24"/>
          <w:szCs w:val="24"/>
          <w:lang w:val="ru-RU"/>
        </w:rPr>
        <w:t>Совет Федерации Федерального собрания Российской Федерации</w:t>
      </w:r>
    </w:p>
    <w:p w:rsidR="000B0AD4" w:rsidRPr="00835853" w:rsidRDefault="000B0AD4" w:rsidP="00462979">
      <w:pPr>
        <w:numPr>
          <w:ilvl w:val="0"/>
          <w:numId w:val="16"/>
        </w:numPr>
        <w:ind w:left="426" w:hanging="426"/>
        <w:rPr>
          <w:rFonts w:cs="Arial"/>
          <w:color w:val="002060"/>
          <w:sz w:val="24"/>
          <w:szCs w:val="24"/>
          <w:lang w:val="ru-RU"/>
        </w:rPr>
      </w:pPr>
      <w:r w:rsidRPr="00835853">
        <w:rPr>
          <w:rFonts w:cs="Arial"/>
          <w:color w:val="002060"/>
          <w:sz w:val="24"/>
          <w:szCs w:val="24"/>
          <w:lang w:val="ru-RU"/>
        </w:rPr>
        <w:t>Федеральная служба по интеллектуальн</w:t>
      </w:r>
      <w:r w:rsidR="001106AC" w:rsidRPr="00835853">
        <w:rPr>
          <w:rFonts w:cs="Arial"/>
          <w:color w:val="002060"/>
          <w:sz w:val="24"/>
          <w:szCs w:val="24"/>
          <w:lang w:val="ru-RU"/>
        </w:rPr>
        <w:t>ой собственности (Роспатент)</w:t>
      </w:r>
    </w:p>
    <w:p w:rsidR="00462979" w:rsidRPr="00835853" w:rsidRDefault="00B90794" w:rsidP="00462979">
      <w:pPr>
        <w:numPr>
          <w:ilvl w:val="0"/>
          <w:numId w:val="16"/>
        </w:numPr>
        <w:ind w:left="426" w:hanging="426"/>
        <w:rPr>
          <w:rFonts w:cs="Arial"/>
          <w:color w:val="002060"/>
          <w:sz w:val="24"/>
          <w:szCs w:val="24"/>
          <w:lang w:val="ru-RU"/>
        </w:rPr>
      </w:pPr>
      <w:r w:rsidRPr="00835853">
        <w:rPr>
          <w:rFonts w:cs="Arial"/>
          <w:color w:val="002060"/>
          <w:sz w:val="24"/>
          <w:szCs w:val="24"/>
          <w:lang w:val="ru-RU"/>
        </w:rPr>
        <w:t>Правительство</w:t>
      </w:r>
      <w:r w:rsidR="00462979" w:rsidRPr="00835853">
        <w:rPr>
          <w:rFonts w:cs="Arial"/>
          <w:color w:val="002060"/>
          <w:sz w:val="24"/>
          <w:szCs w:val="24"/>
          <w:lang w:val="ru-RU"/>
        </w:rPr>
        <w:t xml:space="preserve"> </w:t>
      </w:r>
      <w:r w:rsidR="004D61AB" w:rsidRPr="00835853">
        <w:rPr>
          <w:rFonts w:cs="Arial"/>
          <w:color w:val="002060"/>
          <w:sz w:val="24"/>
          <w:szCs w:val="24"/>
          <w:lang w:val="ru-RU"/>
        </w:rPr>
        <w:t>Новгородской области</w:t>
      </w:r>
    </w:p>
    <w:p w:rsidR="00092B19" w:rsidRPr="00835853" w:rsidRDefault="004C6BEC" w:rsidP="00092B19">
      <w:pPr>
        <w:numPr>
          <w:ilvl w:val="0"/>
          <w:numId w:val="16"/>
        </w:numPr>
        <w:ind w:left="426" w:hanging="426"/>
        <w:rPr>
          <w:rFonts w:cs="Arial"/>
          <w:color w:val="002060"/>
          <w:spacing w:val="-12"/>
          <w:sz w:val="24"/>
          <w:szCs w:val="24"/>
          <w:lang w:val="ru-RU" w:eastAsia="ru-RU"/>
        </w:rPr>
      </w:pPr>
      <w:r>
        <w:rPr>
          <w:rFonts w:cs="Arial"/>
          <w:color w:val="002060"/>
          <w:spacing w:val="-12"/>
          <w:sz w:val="24"/>
          <w:szCs w:val="24"/>
          <w:lang w:val="ru-RU" w:eastAsia="ru-RU"/>
        </w:rPr>
        <w:t xml:space="preserve">Федерального государственное бюджетное учреждение  высшего образования </w:t>
      </w:r>
      <w:r w:rsidR="00092B19" w:rsidRPr="00835853">
        <w:rPr>
          <w:rFonts w:cs="Arial"/>
          <w:color w:val="002060"/>
          <w:spacing w:val="-12"/>
          <w:sz w:val="24"/>
          <w:szCs w:val="24"/>
          <w:lang w:val="ru-RU" w:eastAsia="ru-RU"/>
        </w:rPr>
        <w:t>«Новгородский государственный университет им. Ярослава Мудрого» (НовГУ)</w:t>
      </w:r>
    </w:p>
    <w:p w:rsidR="000B0AD4" w:rsidRPr="00835853" w:rsidRDefault="000B0AD4" w:rsidP="00462979">
      <w:pPr>
        <w:numPr>
          <w:ilvl w:val="0"/>
          <w:numId w:val="16"/>
        </w:numPr>
        <w:ind w:left="426" w:hanging="426"/>
        <w:rPr>
          <w:rFonts w:cs="Arial"/>
          <w:color w:val="002060"/>
          <w:sz w:val="24"/>
          <w:szCs w:val="24"/>
          <w:lang w:val="ru-RU"/>
        </w:rPr>
      </w:pPr>
      <w:r w:rsidRPr="00835853">
        <w:rPr>
          <w:rFonts w:cs="Arial"/>
          <w:color w:val="002060"/>
          <w:sz w:val="24"/>
          <w:szCs w:val="24"/>
          <w:lang w:val="ru-RU"/>
        </w:rPr>
        <w:t>Федеральное государственное бюджетное учреждение «Федеральный институт п</w:t>
      </w:r>
      <w:r w:rsidR="00394D17" w:rsidRPr="00835853">
        <w:rPr>
          <w:rFonts w:cs="Arial"/>
          <w:color w:val="002060"/>
          <w:sz w:val="24"/>
          <w:szCs w:val="24"/>
          <w:lang w:val="ru-RU"/>
        </w:rPr>
        <w:t>ромышленной собственности» (</w:t>
      </w:r>
      <w:r w:rsidR="00430D39" w:rsidRPr="00835853">
        <w:rPr>
          <w:rFonts w:cs="Arial"/>
          <w:color w:val="002060"/>
          <w:sz w:val="24"/>
          <w:szCs w:val="24"/>
          <w:lang w:val="ru-RU"/>
        </w:rPr>
        <w:t>ФИПС)</w:t>
      </w:r>
    </w:p>
    <w:p w:rsidR="007D1CEF" w:rsidRPr="00835853" w:rsidRDefault="007D1CEF" w:rsidP="007D1CEF">
      <w:pPr>
        <w:ind w:left="0"/>
        <w:rPr>
          <w:rFonts w:cs="Arial"/>
          <w:color w:val="002060"/>
          <w:spacing w:val="-12"/>
          <w:sz w:val="24"/>
          <w:szCs w:val="24"/>
          <w:lang w:val="ru-RU" w:eastAsia="ru-RU"/>
        </w:rPr>
      </w:pPr>
    </w:p>
    <w:p w:rsidR="000757EE" w:rsidRPr="00835853" w:rsidRDefault="000757EE" w:rsidP="00462979">
      <w:pPr>
        <w:ind w:left="0"/>
        <w:jc w:val="center"/>
        <w:rPr>
          <w:rFonts w:cs="Arial"/>
          <w:b/>
          <w:color w:val="002060"/>
          <w:sz w:val="32"/>
          <w:szCs w:val="32"/>
          <w:lang w:val="ru-RU"/>
        </w:rPr>
      </w:pPr>
    </w:p>
    <w:p w:rsidR="00092B19" w:rsidRPr="00835853" w:rsidRDefault="00092B19" w:rsidP="00462979">
      <w:pPr>
        <w:ind w:left="0"/>
        <w:jc w:val="center"/>
        <w:rPr>
          <w:rFonts w:cs="Arial"/>
          <w:b/>
          <w:color w:val="002060"/>
          <w:sz w:val="32"/>
          <w:szCs w:val="32"/>
          <w:lang w:val="ru-RU"/>
        </w:rPr>
      </w:pPr>
    </w:p>
    <w:p w:rsidR="001106AC" w:rsidRPr="00835853" w:rsidRDefault="003D16CD" w:rsidP="00462979">
      <w:pPr>
        <w:ind w:left="0"/>
        <w:jc w:val="center"/>
        <w:rPr>
          <w:rFonts w:cs="Arial"/>
          <w:b/>
          <w:color w:val="002060"/>
          <w:sz w:val="32"/>
          <w:szCs w:val="32"/>
          <w:lang w:val="ru-RU"/>
        </w:rPr>
      </w:pPr>
      <w:r w:rsidRPr="00835853">
        <w:rPr>
          <w:rFonts w:cs="Arial"/>
          <w:b/>
          <w:color w:val="002060"/>
          <w:sz w:val="32"/>
          <w:szCs w:val="32"/>
          <w:lang w:val="ru-RU"/>
        </w:rPr>
        <w:t>Партнеры Съезда</w:t>
      </w:r>
    </w:p>
    <w:p w:rsidR="003D16CD" w:rsidRPr="00835853" w:rsidRDefault="003D16CD" w:rsidP="0064590D">
      <w:pPr>
        <w:spacing w:after="0"/>
        <w:ind w:left="0"/>
        <w:jc w:val="center"/>
        <w:rPr>
          <w:rFonts w:cs="Arial"/>
          <w:b/>
          <w:bCs/>
          <w:color w:val="002060"/>
          <w:sz w:val="24"/>
          <w:szCs w:val="24"/>
          <w:u w:val="single"/>
          <w:lang w:val="ru-RU"/>
        </w:rPr>
      </w:pPr>
    </w:p>
    <w:p w:rsidR="007D1CEF" w:rsidRPr="00835853" w:rsidRDefault="007D1CEF" w:rsidP="007D1CEF">
      <w:pPr>
        <w:numPr>
          <w:ilvl w:val="0"/>
          <w:numId w:val="17"/>
        </w:numPr>
        <w:rPr>
          <w:rFonts w:cs="Arial"/>
          <w:noProof/>
          <w:color w:val="002060"/>
          <w:sz w:val="24"/>
          <w:szCs w:val="24"/>
          <w:lang w:val="ru-RU"/>
        </w:rPr>
      </w:pPr>
      <w:r w:rsidRPr="00835853">
        <w:rPr>
          <w:color w:val="002060"/>
          <w:sz w:val="24"/>
          <w:szCs w:val="24"/>
          <w:lang w:val="ru-RU"/>
        </w:rPr>
        <w:t xml:space="preserve">Союз «Новгородская торгово-промышленная палата» </w:t>
      </w:r>
    </w:p>
    <w:p w:rsidR="007D1CEF" w:rsidRPr="00835853" w:rsidRDefault="007D1CEF" w:rsidP="007D1CEF">
      <w:pPr>
        <w:numPr>
          <w:ilvl w:val="0"/>
          <w:numId w:val="17"/>
        </w:numPr>
        <w:rPr>
          <w:rFonts w:cs="Arial"/>
          <w:noProof/>
          <w:color w:val="002060"/>
          <w:sz w:val="24"/>
          <w:szCs w:val="24"/>
          <w:lang w:val="ru-RU"/>
        </w:rPr>
      </w:pPr>
      <w:r w:rsidRPr="00835853">
        <w:rPr>
          <w:color w:val="002060"/>
          <w:sz w:val="24"/>
          <w:szCs w:val="24"/>
          <w:lang w:val="ru-RU"/>
        </w:rPr>
        <w:t>НО «Новгородский фонд развития креативной экономики»</w:t>
      </w:r>
    </w:p>
    <w:p w:rsidR="007D1CEF" w:rsidRPr="00835853" w:rsidRDefault="007D1CEF" w:rsidP="007D1CEF">
      <w:pPr>
        <w:numPr>
          <w:ilvl w:val="0"/>
          <w:numId w:val="17"/>
        </w:numPr>
        <w:rPr>
          <w:rFonts w:cs="Arial"/>
          <w:noProof/>
          <w:color w:val="002060"/>
          <w:sz w:val="24"/>
          <w:szCs w:val="24"/>
          <w:lang w:val="ru-RU"/>
        </w:rPr>
      </w:pPr>
      <w:r w:rsidRPr="00835853">
        <w:rPr>
          <w:rFonts w:cs="Arial"/>
          <w:noProof/>
          <w:color w:val="002060"/>
          <w:sz w:val="24"/>
          <w:szCs w:val="24"/>
          <w:lang w:val="ru-RU"/>
        </w:rPr>
        <w:t>ФГБУ «Фонд содействия развитию малых форм предприятий в научно-технической сфере»</w:t>
      </w:r>
    </w:p>
    <w:p w:rsidR="00092B19" w:rsidRPr="00835853" w:rsidRDefault="00092B19" w:rsidP="00092B19">
      <w:pPr>
        <w:numPr>
          <w:ilvl w:val="0"/>
          <w:numId w:val="17"/>
        </w:numPr>
        <w:tabs>
          <w:tab w:val="left" w:pos="426"/>
        </w:tabs>
        <w:rPr>
          <w:rFonts w:cs="Arial"/>
          <w:color w:val="002060"/>
          <w:sz w:val="24"/>
          <w:szCs w:val="24"/>
          <w:lang w:val="ru-RU"/>
        </w:rPr>
      </w:pPr>
      <w:r w:rsidRPr="00835853">
        <w:rPr>
          <w:rFonts w:cs="Arial"/>
          <w:color w:val="002060"/>
          <w:sz w:val="24"/>
          <w:szCs w:val="24"/>
          <w:lang w:val="ru-RU"/>
        </w:rPr>
        <w:t>ФГБОУ ВО «Российская государственная академия интеллектуальной собственности»</w:t>
      </w:r>
    </w:p>
    <w:p w:rsidR="00C02E61" w:rsidRPr="00835853" w:rsidRDefault="00C02E61" w:rsidP="007D1CEF">
      <w:pPr>
        <w:numPr>
          <w:ilvl w:val="0"/>
          <w:numId w:val="17"/>
        </w:numPr>
        <w:rPr>
          <w:rFonts w:cs="Arial"/>
          <w:noProof/>
          <w:color w:val="002060"/>
          <w:sz w:val="24"/>
          <w:szCs w:val="24"/>
          <w:lang w:val="ru-RU"/>
        </w:rPr>
      </w:pPr>
      <w:r w:rsidRPr="00835853">
        <w:rPr>
          <w:rFonts w:cs="Arial"/>
          <w:noProof/>
          <w:color w:val="002060"/>
          <w:sz w:val="24"/>
          <w:szCs w:val="24"/>
          <w:lang w:val="ru-RU"/>
        </w:rPr>
        <w:t>Фонд «Талант и успех» (учредитель образовательного центра  «Сириус»)</w:t>
      </w:r>
      <w:r w:rsidR="00430D39" w:rsidRPr="00835853">
        <w:rPr>
          <w:lang w:val="ru-RU"/>
        </w:rPr>
        <w:t xml:space="preserve"> </w:t>
      </w:r>
    </w:p>
    <w:p w:rsidR="00C02E61" w:rsidRPr="00835853" w:rsidRDefault="00C02E61" w:rsidP="00430D39">
      <w:pPr>
        <w:numPr>
          <w:ilvl w:val="0"/>
          <w:numId w:val="17"/>
        </w:numPr>
        <w:rPr>
          <w:rFonts w:cs="Calibri"/>
          <w:color w:val="002060"/>
          <w:sz w:val="24"/>
          <w:szCs w:val="24"/>
          <w:lang w:val="ru-RU"/>
        </w:rPr>
      </w:pPr>
      <w:r w:rsidRPr="00835853">
        <w:rPr>
          <w:rFonts w:cs="Arial"/>
          <w:color w:val="002060"/>
          <w:sz w:val="24"/>
          <w:szCs w:val="24"/>
          <w:lang w:val="ru-RU"/>
        </w:rPr>
        <w:t>ФГАУ «Фонд новых форм развития образования» (федеральный оператор детских технопарков «Кванториум»)</w:t>
      </w:r>
      <w:r w:rsidR="00430D39" w:rsidRPr="00835853">
        <w:rPr>
          <w:lang w:val="ru-RU"/>
        </w:rPr>
        <w:t xml:space="preserve"> </w:t>
      </w:r>
    </w:p>
    <w:p w:rsidR="00C02E61" w:rsidRPr="00835853" w:rsidRDefault="00C02E61" w:rsidP="00462979">
      <w:pPr>
        <w:numPr>
          <w:ilvl w:val="0"/>
          <w:numId w:val="17"/>
        </w:numPr>
        <w:ind w:left="426" w:hanging="426"/>
        <w:rPr>
          <w:rFonts w:cs="Arial"/>
          <w:color w:val="002060"/>
          <w:sz w:val="24"/>
          <w:szCs w:val="24"/>
          <w:lang w:val="ru-RU"/>
        </w:rPr>
      </w:pPr>
      <w:r w:rsidRPr="00835853">
        <w:rPr>
          <w:rFonts w:cs="Arial"/>
          <w:color w:val="002060"/>
          <w:sz w:val="24"/>
          <w:szCs w:val="24"/>
          <w:lang w:val="ru-RU"/>
        </w:rPr>
        <w:t>Национальная ассоциация трансфера технологий</w:t>
      </w:r>
    </w:p>
    <w:p w:rsidR="00430D39" w:rsidRPr="00835853" w:rsidRDefault="00430D39" w:rsidP="00462979">
      <w:pPr>
        <w:numPr>
          <w:ilvl w:val="0"/>
          <w:numId w:val="17"/>
        </w:numPr>
        <w:ind w:left="426" w:hanging="426"/>
        <w:rPr>
          <w:rFonts w:cs="Arial"/>
          <w:color w:val="002060"/>
          <w:sz w:val="24"/>
          <w:szCs w:val="24"/>
          <w:lang w:val="ru-RU"/>
        </w:rPr>
      </w:pPr>
      <w:r w:rsidRPr="00835853">
        <w:rPr>
          <w:rFonts w:cs="Arial"/>
          <w:color w:val="002060"/>
          <w:sz w:val="24"/>
          <w:szCs w:val="24"/>
          <w:lang w:val="ru-RU"/>
        </w:rPr>
        <w:t>Ассоциация ЦПТИ</w:t>
      </w:r>
    </w:p>
    <w:p w:rsidR="005D0217" w:rsidRPr="00835853" w:rsidRDefault="005D0217" w:rsidP="005D0217">
      <w:pPr>
        <w:rPr>
          <w:rFonts w:cs="Arial"/>
          <w:color w:val="002060"/>
          <w:sz w:val="24"/>
          <w:szCs w:val="24"/>
          <w:lang w:val="ru-RU"/>
        </w:rPr>
      </w:pPr>
    </w:p>
    <w:p w:rsidR="005D0217" w:rsidRPr="00835853" w:rsidRDefault="005D0217" w:rsidP="005D0217">
      <w:pPr>
        <w:rPr>
          <w:rFonts w:cs="Arial"/>
          <w:color w:val="002060"/>
          <w:sz w:val="24"/>
          <w:szCs w:val="24"/>
          <w:lang w:val="ru-RU"/>
        </w:rPr>
      </w:pPr>
    </w:p>
    <w:p w:rsidR="005D0217" w:rsidRPr="00835853" w:rsidRDefault="005D0217" w:rsidP="005D0217">
      <w:pPr>
        <w:rPr>
          <w:rFonts w:cs="Arial"/>
          <w:color w:val="002060"/>
          <w:sz w:val="24"/>
          <w:szCs w:val="24"/>
          <w:lang w:val="ru-RU"/>
        </w:rPr>
      </w:pPr>
    </w:p>
    <w:p w:rsidR="001106AC" w:rsidRPr="00835853" w:rsidRDefault="001106AC" w:rsidP="0064590D">
      <w:pPr>
        <w:spacing w:after="0"/>
        <w:ind w:left="0"/>
        <w:jc w:val="center"/>
        <w:rPr>
          <w:rFonts w:cs="Arial"/>
          <w:b/>
          <w:bCs/>
          <w:color w:val="002060"/>
          <w:sz w:val="24"/>
          <w:szCs w:val="24"/>
          <w:u w:val="single"/>
          <w:lang w:val="ru-RU"/>
        </w:rPr>
      </w:pPr>
    </w:p>
    <w:p w:rsidR="00D232DB" w:rsidRPr="00835853" w:rsidRDefault="00D232DB" w:rsidP="00462979">
      <w:pPr>
        <w:spacing w:after="240"/>
        <w:ind w:left="0"/>
        <w:jc w:val="center"/>
        <w:rPr>
          <w:rFonts w:cs="Arial"/>
          <w:b/>
          <w:color w:val="002060"/>
          <w:sz w:val="32"/>
          <w:szCs w:val="32"/>
          <w:lang w:val="ru-RU"/>
        </w:rPr>
      </w:pPr>
    </w:p>
    <w:p w:rsidR="00FF1AF1" w:rsidRDefault="00FF1AF1" w:rsidP="00FF1AF1">
      <w:pPr>
        <w:spacing w:after="240"/>
        <w:ind w:left="0"/>
        <w:rPr>
          <w:rFonts w:cs="Arial"/>
          <w:b/>
          <w:color w:val="002060"/>
          <w:sz w:val="32"/>
          <w:szCs w:val="32"/>
          <w:lang w:val="ru-RU"/>
        </w:rPr>
      </w:pPr>
      <w:r w:rsidRPr="00835853">
        <w:rPr>
          <w:rFonts w:cs="Arial"/>
          <w:b/>
          <w:color w:val="002060"/>
          <w:sz w:val="32"/>
          <w:szCs w:val="32"/>
          <w:lang w:val="ru-RU"/>
        </w:rPr>
        <w:t xml:space="preserve">                  </w:t>
      </w:r>
    </w:p>
    <w:p w:rsidR="0057141B" w:rsidRPr="00835853" w:rsidRDefault="0057141B" w:rsidP="00FF1AF1">
      <w:pPr>
        <w:spacing w:after="240"/>
        <w:ind w:left="0"/>
        <w:rPr>
          <w:rFonts w:cs="Arial"/>
          <w:b/>
          <w:color w:val="002060"/>
          <w:sz w:val="32"/>
          <w:szCs w:val="32"/>
          <w:lang w:val="ru-RU"/>
        </w:rPr>
      </w:pPr>
    </w:p>
    <w:p w:rsidR="001106AC" w:rsidRPr="00835853" w:rsidRDefault="003A7D18" w:rsidP="00FF1AF1">
      <w:pPr>
        <w:spacing w:after="240"/>
        <w:ind w:left="0"/>
        <w:jc w:val="center"/>
        <w:rPr>
          <w:rFonts w:cs="Arial"/>
          <w:b/>
          <w:bCs/>
          <w:color w:val="002060"/>
          <w:sz w:val="32"/>
          <w:szCs w:val="32"/>
          <w:u w:val="single"/>
          <w:lang w:val="ru-RU"/>
        </w:rPr>
      </w:pPr>
      <w:r w:rsidRPr="00835853">
        <w:rPr>
          <w:rFonts w:cs="Arial"/>
          <w:b/>
          <w:color w:val="002060"/>
          <w:sz w:val="32"/>
          <w:szCs w:val="32"/>
          <w:lang w:val="ru-RU"/>
        </w:rPr>
        <w:t>Место</w:t>
      </w:r>
      <w:r w:rsidR="007A7625" w:rsidRPr="00835853">
        <w:rPr>
          <w:rFonts w:cs="Arial"/>
          <w:b/>
          <w:color w:val="002060"/>
          <w:sz w:val="32"/>
          <w:szCs w:val="32"/>
          <w:lang w:val="ru-RU"/>
        </w:rPr>
        <w:t xml:space="preserve"> проведения Съезда</w:t>
      </w:r>
    </w:p>
    <w:p w:rsidR="001106AC" w:rsidRPr="00835853" w:rsidRDefault="001106AC" w:rsidP="0064590D">
      <w:pPr>
        <w:spacing w:after="0"/>
        <w:ind w:left="0"/>
        <w:jc w:val="center"/>
        <w:rPr>
          <w:rFonts w:cs="Arial"/>
          <w:b/>
          <w:bCs/>
          <w:color w:val="002060"/>
          <w:sz w:val="24"/>
          <w:szCs w:val="24"/>
          <w:u w:val="single"/>
          <w:lang w:val="ru-RU"/>
        </w:rPr>
      </w:pPr>
    </w:p>
    <w:tbl>
      <w:tblPr>
        <w:tblW w:w="9179" w:type="dxa"/>
        <w:tblInd w:w="-176" w:type="dxa"/>
        <w:tblLook w:val="04A0"/>
      </w:tblPr>
      <w:tblGrid>
        <w:gridCol w:w="1844"/>
        <w:gridCol w:w="7335"/>
      </w:tblGrid>
      <w:tr w:rsidR="007A7625" w:rsidRPr="00835853" w:rsidTr="00EE0746">
        <w:tc>
          <w:tcPr>
            <w:tcW w:w="1844" w:type="dxa"/>
          </w:tcPr>
          <w:p w:rsidR="007A7625" w:rsidRPr="00835853" w:rsidRDefault="008E6275" w:rsidP="00EE0746">
            <w:pPr>
              <w:spacing w:after="0"/>
              <w:ind w:left="0"/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30</w:t>
            </w:r>
            <w:r w:rsidR="007A7625" w:rsidRPr="00835853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="000757EE" w:rsidRPr="00835853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мая 2019</w:t>
            </w:r>
            <w:r w:rsidR="007A7625" w:rsidRPr="00835853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335" w:type="dxa"/>
          </w:tcPr>
          <w:p w:rsidR="003D16CD" w:rsidRPr="00835853" w:rsidRDefault="008E6275" w:rsidP="00EE0746">
            <w:pPr>
              <w:ind w:left="0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color w:val="002060"/>
                <w:spacing w:val="-12"/>
                <w:sz w:val="24"/>
                <w:szCs w:val="24"/>
                <w:lang w:val="ru-RU" w:eastAsia="ru-RU"/>
              </w:rPr>
              <w:t xml:space="preserve">г. </w:t>
            </w:r>
            <w:r w:rsidR="00D7119C" w:rsidRPr="00835853">
              <w:rPr>
                <w:rFonts w:cs="Arial"/>
                <w:color w:val="002060"/>
                <w:spacing w:val="-12"/>
                <w:sz w:val="24"/>
                <w:szCs w:val="24"/>
                <w:lang w:val="ru-RU" w:eastAsia="ru-RU"/>
              </w:rPr>
              <w:t>Великий Новгород, Антоново</w:t>
            </w:r>
            <w:r w:rsidRPr="00835853">
              <w:rPr>
                <w:rFonts w:cs="Arial"/>
                <w:color w:val="002060"/>
                <w:spacing w:val="-12"/>
                <w:sz w:val="24"/>
                <w:szCs w:val="24"/>
                <w:lang w:val="ru-RU" w:eastAsia="ru-RU"/>
              </w:rPr>
              <w:t xml:space="preserve"> 1, Гуманитарный институт НовГУ</w:t>
            </w:r>
          </w:p>
        </w:tc>
      </w:tr>
      <w:tr w:rsidR="00EE0746" w:rsidRPr="00835853" w:rsidTr="00EE0746">
        <w:tc>
          <w:tcPr>
            <w:tcW w:w="1844" w:type="dxa"/>
          </w:tcPr>
          <w:p w:rsidR="00EE0746" w:rsidRPr="00835853" w:rsidRDefault="00EE0746" w:rsidP="005D5AA3">
            <w:pPr>
              <w:spacing w:after="0"/>
              <w:ind w:left="0"/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31</w:t>
            </w:r>
            <w:r w:rsidRPr="00835853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 xml:space="preserve"> мая 2019 г.</w:t>
            </w:r>
          </w:p>
        </w:tc>
        <w:tc>
          <w:tcPr>
            <w:tcW w:w="7335" w:type="dxa"/>
          </w:tcPr>
          <w:p w:rsidR="00EE0746" w:rsidRPr="00835853" w:rsidRDefault="00EE0746" w:rsidP="005D5AA3">
            <w:pPr>
              <w:ind w:left="0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color w:val="002060"/>
                <w:spacing w:val="-12"/>
                <w:sz w:val="24"/>
                <w:szCs w:val="24"/>
                <w:lang w:val="ru-RU" w:eastAsia="ru-RU"/>
              </w:rPr>
              <w:t>г. Великий Новгород, Антоново 1, Гуманитарный институт НовГУ</w:t>
            </w:r>
          </w:p>
        </w:tc>
      </w:tr>
    </w:tbl>
    <w:p w:rsidR="004B609C" w:rsidRDefault="004B609C" w:rsidP="00FF1AF1">
      <w:pPr>
        <w:spacing w:after="0"/>
        <w:ind w:left="0"/>
        <w:jc w:val="center"/>
        <w:rPr>
          <w:rFonts w:cs="Arial"/>
          <w:b/>
          <w:bCs/>
          <w:color w:val="002060"/>
          <w:sz w:val="32"/>
          <w:szCs w:val="32"/>
          <w:lang w:val="ru-RU"/>
        </w:rPr>
      </w:pPr>
    </w:p>
    <w:p w:rsidR="00556135" w:rsidRPr="00835853" w:rsidRDefault="00556135" w:rsidP="00FF1AF1">
      <w:pPr>
        <w:spacing w:after="0"/>
        <w:ind w:left="0"/>
        <w:jc w:val="center"/>
        <w:rPr>
          <w:rFonts w:cs="Arial"/>
          <w:b/>
          <w:bCs/>
          <w:color w:val="002060"/>
          <w:sz w:val="32"/>
          <w:szCs w:val="32"/>
          <w:lang w:val="ru-RU"/>
        </w:rPr>
      </w:pPr>
      <w:r w:rsidRPr="00835853">
        <w:rPr>
          <w:rFonts w:cs="Arial"/>
          <w:b/>
          <w:bCs/>
          <w:color w:val="002060"/>
          <w:sz w:val="32"/>
          <w:szCs w:val="32"/>
          <w:lang w:val="ru-RU"/>
        </w:rPr>
        <w:lastRenderedPageBreak/>
        <w:t>Расписание мероприятий Съезда</w:t>
      </w:r>
    </w:p>
    <w:p w:rsidR="00556135" w:rsidRPr="00835853" w:rsidRDefault="00556135" w:rsidP="0064590D">
      <w:pPr>
        <w:spacing w:after="0"/>
        <w:ind w:left="0"/>
        <w:jc w:val="center"/>
        <w:rPr>
          <w:rFonts w:cs="Arial"/>
          <w:b/>
          <w:bCs/>
          <w:color w:val="002060"/>
          <w:sz w:val="24"/>
          <w:szCs w:val="24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903"/>
      </w:tblGrid>
      <w:tr w:rsidR="00556135" w:rsidRPr="00835853" w:rsidTr="00E614FB">
        <w:tc>
          <w:tcPr>
            <w:tcW w:w="9854" w:type="dxa"/>
            <w:gridSpan w:val="2"/>
            <w:shd w:val="clear" w:color="auto" w:fill="4F81BD"/>
          </w:tcPr>
          <w:p w:rsidR="00556135" w:rsidRPr="00835853" w:rsidRDefault="008F1682" w:rsidP="000757EE">
            <w:pPr>
              <w:spacing w:before="120"/>
              <w:ind w:left="0"/>
              <w:jc w:val="center"/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</w:pPr>
            <w:r w:rsidRPr="00835853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>Четверг</w:t>
            </w:r>
            <w:r w:rsidR="00556135" w:rsidRPr="00835853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, </w:t>
            </w:r>
            <w:r w:rsidRPr="00835853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>30</w:t>
            </w:r>
            <w:r w:rsidR="000757EE" w:rsidRPr="00835853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 мая </w:t>
            </w:r>
            <w:r w:rsidR="00556135" w:rsidRPr="00835853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 201</w:t>
            </w:r>
            <w:r w:rsidR="000757EE" w:rsidRPr="00835853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>9</w:t>
            </w:r>
            <w:r w:rsidR="00556135" w:rsidRPr="00835853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 г.</w:t>
            </w:r>
          </w:p>
        </w:tc>
      </w:tr>
      <w:tr w:rsidR="00556135" w:rsidRPr="00835853" w:rsidTr="00E614FB">
        <w:tc>
          <w:tcPr>
            <w:tcW w:w="9854" w:type="dxa"/>
            <w:gridSpan w:val="2"/>
            <w:shd w:val="clear" w:color="auto" w:fill="DBE5F1"/>
          </w:tcPr>
          <w:p w:rsidR="00556135" w:rsidRPr="00835853" w:rsidRDefault="00556135" w:rsidP="00092B19">
            <w:pPr>
              <w:spacing w:before="12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>ФГ</w:t>
            </w:r>
            <w:r w:rsidR="00BD6F13" w:rsidRPr="00835853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>Б</w:t>
            </w:r>
            <w:r w:rsidR="000757EE" w:rsidRPr="00835853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>ОУ ВО</w:t>
            </w:r>
            <w:r w:rsidRPr="00835853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 xml:space="preserve"> «</w:t>
            </w:r>
            <w:r w:rsidR="000757EE" w:rsidRPr="00835853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>Новгородский Государственный Университет им. Ярослава Мудрого»</w:t>
            </w:r>
            <w:r w:rsidR="0037163E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>, Гуманитарный институт, Антоново 1</w:t>
            </w:r>
          </w:p>
        </w:tc>
      </w:tr>
      <w:tr w:rsidR="00556135" w:rsidRPr="00835853" w:rsidTr="00E614FB">
        <w:tc>
          <w:tcPr>
            <w:tcW w:w="1951" w:type="dxa"/>
          </w:tcPr>
          <w:p w:rsidR="00556135" w:rsidRPr="00835853" w:rsidRDefault="00556135" w:rsidP="0043535E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 xml:space="preserve">8.30 – </w:t>
            </w:r>
            <w:r w:rsidR="0043535E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7903" w:type="dxa"/>
          </w:tcPr>
          <w:p w:rsidR="00092B19" w:rsidRPr="00835853" w:rsidRDefault="00CF1CDE" w:rsidP="00520460">
            <w:pPr>
              <w:spacing w:before="120" w:after="60" w:line="223" w:lineRule="auto"/>
              <w:ind w:left="0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РЕГИСТРАЦИЯ</w:t>
            </w:r>
            <w:r w:rsidR="00556135" w:rsidRPr="0083585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 xml:space="preserve"> участников и делегатов Съезда. </w:t>
            </w:r>
          </w:p>
          <w:p w:rsidR="00556135" w:rsidRPr="00835853" w:rsidRDefault="00556135" w:rsidP="00520460">
            <w:pPr>
              <w:spacing w:before="120" w:after="60" w:line="223" w:lineRule="auto"/>
              <w:ind w:left="0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  <w:r w:rsidRPr="00835853">
              <w:rPr>
                <w:rFonts w:cs="Arial"/>
                <w:bCs/>
                <w:i/>
                <w:color w:val="002060"/>
                <w:sz w:val="24"/>
                <w:szCs w:val="24"/>
                <w:lang w:val="ru-RU" w:eastAsia="ru-RU"/>
              </w:rPr>
              <w:t xml:space="preserve">Фойе </w:t>
            </w:r>
            <w:r w:rsidR="0037163E">
              <w:rPr>
                <w:rFonts w:cs="Arial"/>
                <w:bCs/>
                <w:i/>
                <w:color w:val="002060"/>
                <w:sz w:val="24"/>
                <w:szCs w:val="24"/>
                <w:lang w:val="ru-RU" w:eastAsia="ru-RU"/>
              </w:rPr>
              <w:t>Гуманитарного института</w:t>
            </w:r>
          </w:p>
          <w:p w:rsidR="00556135" w:rsidRPr="00835853" w:rsidRDefault="00CF1CDE" w:rsidP="000757EE">
            <w:pPr>
              <w:spacing w:before="60"/>
              <w:ind w:left="0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УТРЕННИЙ КОФЕ</w:t>
            </w:r>
          </w:p>
        </w:tc>
      </w:tr>
      <w:tr w:rsidR="00CF1CDE" w:rsidRPr="00835853" w:rsidTr="00E614FB">
        <w:tc>
          <w:tcPr>
            <w:tcW w:w="1951" w:type="dxa"/>
          </w:tcPr>
          <w:p w:rsidR="00CF1CDE" w:rsidRPr="00835853" w:rsidRDefault="00CF1CDE" w:rsidP="00CF1CDE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09.</w:t>
            </w:r>
            <w:r w:rsidR="00BC3A5D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3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 – 10.00</w:t>
            </w:r>
          </w:p>
        </w:tc>
        <w:tc>
          <w:tcPr>
            <w:tcW w:w="7903" w:type="dxa"/>
          </w:tcPr>
          <w:p w:rsidR="00CF1CDE" w:rsidRPr="00835853" w:rsidRDefault="000A0D70" w:rsidP="004A51A3">
            <w:pPr>
              <w:spacing w:before="120" w:after="60" w:line="223" w:lineRule="auto"/>
              <w:ind w:left="0"/>
              <w:rPr>
                <w:rFonts w:ascii="Times New Roman" w:hAnsi="Times New Roman"/>
                <w:bCs/>
                <w:color w:val="002060"/>
                <w:spacing w:val="-4"/>
                <w:sz w:val="28"/>
                <w:szCs w:val="28"/>
                <w:lang w:val="ru-RU" w:eastAsia="ru-RU"/>
              </w:rPr>
            </w:pPr>
            <w:r w:rsidRPr="00835853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ОТКРЫТИЕ ВЫСТАВКИ</w:t>
            </w:r>
            <w:r w:rsidR="00CF1CDE" w:rsidRPr="00835853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F1CDE" w:rsidRPr="00835853" w:rsidTr="00E614FB">
        <w:tc>
          <w:tcPr>
            <w:tcW w:w="1951" w:type="dxa"/>
          </w:tcPr>
          <w:p w:rsidR="00CF1CDE" w:rsidRPr="00835853" w:rsidRDefault="00DB3F9A" w:rsidP="00FD160F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10.00 – 1</w:t>
            </w:r>
            <w:r w:rsidR="00FD160F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2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 w:rsidR="00FD160F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3</w:t>
            </w:r>
            <w:r w:rsidR="00CF1CDE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7903" w:type="dxa"/>
          </w:tcPr>
          <w:p w:rsidR="000757EE" w:rsidRDefault="000757EE" w:rsidP="000757EE">
            <w:pPr>
              <w:spacing w:before="120" w:after="60" w:line="223" w:lineRule="auto"/>
              <w:ind w:left="0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835853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 xml:space="preserve">СТРАТЕГИЧЕСКАЯ СЕССИЯ СЪЕЗДА </w:t>
            </w:r>
          </w:p>
          <w:p w:rsidR="0037163E" w:rsidRPr="0037163E" w:rsidRDefault="00A177C6" w:rsidP="0037163E">
            <w:pPr>
              <w:spacing w:before="120" w:after="60" w:line="223" w:lineRule="auto"/>
              <w:ind w:left="0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37163E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="00092B19" w:rsidRPr="0037163E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 xml:space="preserve">«От институализации ЦПТИ к портфелю услуг для цифровой экономики» </w:t>
            </w:r>
          </w:p>
          <w:p w:rsidR="00CF1CDE" w:rsidRPr="00835853" w:rsidRDefault="00720B65" w:rsidP="0037163E">
            <w:pPr>
              <w:spacing w:before="120" w:after="60" w:line="223" w:lineRule="auto"/>
              <w:ind w:left="0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720B65">
              <w:rPr>
                <w:rFonts w:cs="Arial"/>
                <w:bCs/>
                <w:i/>
                <w:color w:val="002060"/>
                <w:sz w:val="24"/>
                <w:szCs w:val="24"/>
                <w:lang w:val="ru-RU" w:eastAsia="ru-RU"/>
              </w:rPr>
              <w:t>актовый зал</w:t>
            </w:r>
          </w:p>
        </w:tc>
      </w:tr>
      <w:tr w:rsidR="00CF1CDE" w:rsidRPr="00835853" w:rsidTr="00E614FB">
        <w:tc>
          <w:tcPr>
            <w:tcW w:w="1951" w:type="dxa"/>
          </w:tcPr>
          <w:p w:rsidR="00CF1CDE" w:rsidRPr="00835853" w:rsidRDefault="00FD160F" w:rsidP="00A9703F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12</w:t>
            </w:r>
            <w:r w:rsidR="00CF1CDE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3</w:t>
            </w:r>
            <w:r w:rsidR="0056715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  <w:r w:rsidR="00CF1CDE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 xml:space="preserve"> – 1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3</w:t>
            </w:r>
            <w:r w:rsidR="00CF1CDE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 w:rsidR="00A9703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  <w:r w:rsidR="0056715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7903" w:type="dxa"/>
          </w:tcPr>
          <w:p w:rsidR="00CF1CDE" w:rsidRPr="00835853" w:rsidRDefault="00CF1CDE" w:rsidP="00520460">
            <w:pPr>
              <w:spacing w:before="120"/>
              <w:ind w:left="0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color w:val="002060"/>
                <w:sz w:val="24"/>
                <w:szCs w:val="24"/>
                <w:lang w:eastAsia="ru-RU"/>
              </w:rPr>
              <w:t>КОФЕ-БРЕЙК</w:t>
            </w:r>
          </w:p>
        </w:tc>
      </w:tr>
      <w:tr w:rsidR="00CF1CDE" w:rsidRPr="00835853" w:rsidTr="00E614FB">
        <w:tc>
          <w:tcPr>
            <w:tcW w:w="1951" w:type="dxa"/>
          </w:tcPr>
          <w:p w:rsidR="00CF1CDE" w:rsidRPr="00835853" w:rsidRDefault="00CF1CDE" w:rsidP="00FD160F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</w:t>
            </w:r>
            <w:r w:rsidR="00FD160F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3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 w:rsidR="00A9703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  <w:r w:rsidR="0056715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 xml:space="preserve"> – 1</w:t>
            </w:r>
            <w:r w:rsidR="00A9703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4</w:t>
            </w:r>
            <w:r w:rsidR="0056715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 w:rsidR="00A9703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  <w:r w:rsidR="0056715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7903" w:type="dxa"/>
          </w:tcPr>
          <w:p w:rsidR="009D1714" w:rsidRPr="00835853" w:rsidRDefault="008A384B" w:rsidP="008A384B">
            <w:pPr>
              <w:spacing w:before="120" w:after="60"/>
              <w:ind w:left="0" w:hanging="34"/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  <w:t>РЕГИОНАЛЬН</w:t>
            </w:r>
            <w:r w:rsidR="009D1714" w:rsidRPr="00835853"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  <w:t xml:space="preserve">АЯ СЕССИЯ </w:t>
            </w:r>
          </w:p>
          <w:p w:rsidR="009D1714" w:rsidRPr="00835853" w:rsidRDefault="009D1714" w:rsidP="009D1714">
            <w:pPr>
              <w:spacing w:before="120" w:after="60"/>
              <w:ind w:left="0" w:hanging="34"/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  <w:t xml:space="preserve">«Участие ЦПТИ в формировании инновационного потенциала территорий» </w:t>
            </w:r>
          </w:p>
          <w:p w:rsidR="00D7119C" w:rsidRPr="00835853" w:rsidRDefault="000757EE" w:rsidP="009D1714">
            <w:pPr>
              <w:spacing w:before="120" w:after="60"/>
              <w:ind w:left="0" w:hanging="34"/>
              <w:rPr>
                <w:rFonts w:cs="Arial"/>
                <w:bCs/>
                <w:i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="00720B65" w:rsidRPr="00720B65">
              <w:rPr>
                <w:rFonts w:cs="Arial"/>
                <w:bCs/>
                <w:i/>
                <w:color w:val="002060"/>
                <w:sz w:val="24"/>
                <w:szCs w:val="24"/>
                <w:lang w:val="ru-RU"/>
              </w:rPr>
              <w:t>актовый зал</w:t>
            </w:r>
          </w:p>
        </w:tc>
      </w:tr>
      <w:tr w:rsidR="00CF1CDE" w:rsidRPr="00835853" w:rsidTr="00E614FB">
        <w:tc>
          <w:tcPr>
            <w:tcW w:w="1951" w:type="dxa"/>
          </w:tcPr>
          <w:p w:rsidR="00CF1CDE" w:rsidRPr="00835853" w:rsidRDefault="00A9703F" w:rsidP="00A9703F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14.00</w:t>
            </w:r>
            <w:r w:rsidR="00CF1CDE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 xml:space="preserve"> – 1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5</w:t>
            </w:r>
            <w:r w:rsidR="00DB3F9A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  <w:r w:rsidR="00CF1CDE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7903" w:type="dxa"/>
          </w:tcPr>
          <w:p w:rsidR="00CF1CDE" w:rsidRPr="00835853" w:rsidRDefault="00CF1CDE" w:rsidP="000757EE">
            <w:pPr>
              <w:spacing w:before="120"/>
              <w:ind w:left="0" w:hanging="34"/>
              <w:rPr>
                <w:rFonts w:cs="Arial"/>
                <w:i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iCs/>
                <w:color w:val="002060"/>
                <w:sz w:val="24"/>
                <w:szCs w:val="24"/>
                <w:lang w:val="ru-RU"/>
              </w:rPr>
              <w:t>ОБЕД</w:t>
            </w:r>
          </w:p>
        </w:tc>
      </w:tr>
      <w:tr w:rsidR="0012628A" w:rsidRPr="00835853" w:rsidTr="00E614FB">
        <w:tc>
          <w:tcPr>
            <w:tcW w:w="1951" w:type="dxa"/>
          </w:tcPr>
          <w:p w:rsidR="0012628A" w:rsidRPr="00835853" w:rsidRDefault="0012628A" w:rsidP="00A9703F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</w:t>
            </w:r>
            <w:r w:rsidR="00A9703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5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 w:rsidR="00A9703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 – 1</w:t>
            </w:r>
            <w:r w:rsidR="00A9703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6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 w:rsidR="00A9703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30</w:t>
            </w:r>
          </w:p>
        </w:tc>
        <w:tc>
          <w:tcPr>
            <w:tcW w:w="7903" w:type="dxa"/>
          </w:tcPr>
          <w:p w:rsidR="009D1714" w:rsidRPr="00835853" w:rsidRDefault="0012628A" w:rsidP="00525E0F">
            <w:pPr>
              <w:spacing w:before="120" w:after="60"/>
              <w:ind w:left="0" w:hanging="34"/>
              <w:jc w:val="both"/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  <w:t>БИЗНЕС-</w:t>
            </w:r>
            <w:r w:rsidR="009D1714" w:rsidRPr="00835853"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  <w:t>СЕССИЯ</w:t>
            </w:r>
          </w:p>
          <w:p w:rsidR="0012628A" w:rsidRPr="00835853" w:rsidRDefault="009D1714" w:rsidP="00525E0F">
            <w:pPr>
              <w:spacing w:before="120" w:after="60"/>
              <w:ind w:left="0" w:hanging="34"/>
              <w:jc w:val="both"/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  <w:t xml:space="preserve">«Модели взаимодействия ЦПТИ с бизнесом» </w:t>
            </w:r>
          </w:p>
          <w:p w:rsidR="0012628A" w:rsidRPr="00835853" w:rsidRDefault="00720B65" w:rsidP="00525E0F">
            <w:pPr>
              <w:spacing w:before="120" w:after="60"/>
              <w:ind w:left="0" w:hanging="34"/>
              <w:jc w:val="both"/>
              <w:rPr>
                <w:rFonts w:cs="Arial"/>
                <w:bCs/>
                <w:i/>
                <w:color w:val="002060"/>
                <w:sz w:val="24"/>
                <w:szCs w:val="24"/>
                <w:lang w:val="ru-RU"/>
              </w:rPr>
            </w:pPr>
            <w:r w:rsidRPr="00720B65">
              <w:rPr>
                <w:rFonts w:cs="Arial"/>
                <w:bCs/>
                <w:i/>
                <w:color w:val="002060"/>
                <w:sz w:val="24"/>
                <w:szCs w:val="24"/>
                <w:lang w:val="ru-RU"/>
              </w:rPr>
              <w:t>актовый зал</w:t>
            </w:r>
          </w:p>
        </w:tc>
      </w:tr>
      <w:tr w:rsidR="00EF3D2C" w:rsidRPr="00771863" w:rsidTr="00E614FB">
        <w:tc>
          <w:tcPr>
            <w:tcW w:w="1951" w:type="dxa"/>
          </w:tcPr>
          <w:p w:rsidR="00EF3D2C" w:rsidRPr="00835853" w:rsidRDefault="00EF3D2C" w:rsidP="00A9703F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</w:t>
            </w:r>
            <w:r w:rsidR="00FD4594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6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 w:rsidR="00A9703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30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 xml:space="preserve"> – 1</w:t>
            </w:r>
            <w:r w:rsidR="00FD4594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6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 w:rsidR="00A9703F"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5</w:t>
            </w:r>
            <w:r w:rsidRPr="0083585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7903" w:type="dxa"/>
          </w:tcPr>
          <w:p w:rsidR="00EF3D2C" w:rsidRPr="00835853" w:rsidRDefault="00EF3D2C" w:rsidP="00EA4D9E">
            <w:pPr>
              <w:spacing w:before="120"/>
              <w:ind w:left="0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КОФЕ-БРЕЙК</w:t>
            </w:r>
          </w:p>
        </w:tc>
      </w:tr>
      <w:tr w:rsidR="00DA74C1" w:rsidRPr="00771863" w:rsidTr="00E614FB">
        <w:tc>
          <w:tcPr>
            <w:tcW w:w="1951" w:type="dxa"/>
          </w:tcPr>
          <w:p w:rsidR="00DA74C1" w:rsidRPr="00771863" w:rsidRDefault="00FD4594" w:rsidP="00A9703F">
            <w:pPr>
              <w:spacing w:before="120" w:after="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  <w:r w:rsidR="00A9703F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6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.</w:t>
            </w:r>
            <w:r w:rsidR="00A9703F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50</w:t>
            </w:r>
            <w:r w:rsidR="00DA74C1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 xml:space="preserve"> – 17.</w:t>
            </w:r>
            <w:r w:rsidR="00A9703F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5</w:t>
            </w:r>
            <w:r w:rsidR="00DA74C1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903" w:type="dxa"/>
          </w:tcPr>
          <w:p w:rsidR="009D1714" w:rsidRDefault="009D1714" w:rsidP="00EF3D2C">
            <w:pPr>
              <w:spacing w:before="120" w:after="60"/>
              <w:ind w:left="0"/>
              <w:jc w:val="both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ИМИДЖЕВАЯ СЕССИЯ </w:t>
            </w:r>
          </w:p>
          <w:p w:rsidR="00DA74C1" w:rsidRPr="00DA74C1" w:rsidRDefault="009D1714" w:rsidP="00A9703F">
            <w:pPr>
              <w:spacing w:before="120" w:after="60"/>
              <w:ind w:left="0"/>
              <w:jc w:val="both"/>
              <w:rPr>
                <w:rFonts w:cs="Arial"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«Бренды «Земли Новгородской»</w:t>
            </w:r>
            <w:r w:rsidR="00F51729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D4594" w:rsidRPr="00771863" w:rsidTr="00E614FB">
        <w:tc>
          <w:tcPr>
            <w:tcW w:w="1951" w:type="dxa"/>
          </w:tcPr>
          <w:p w:rsidR="00FD4594" w:rsidRPr="00771863" w:rsidRDefault="00FD4594" w:rsidP="00A9703F">
            <w:pPr>
              <w:spacing w:before="60" w:after="60" w:line="223" w:lineRule="auto"/>
              <w:ind w:left="0" w:right="-105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 xml:space="preserve"> 18.</w:t>
            </w:r>
            <w:r w:rsidR="00A9703F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3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0</w:t>
            </w: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 xml:space="preserve">– 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20</w:t>
            </w: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.</w:t>
            </w:r>
            <w:r w:rsidR="00A9703F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3</w:t>
            </w: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903" w:type="dxa"/>
          </w:tcPr>
          <w:p w:rsidR="00FD4594" w:rsidRPr="00771863" w:rsidRDefault="00FD4594" w:rsidP="00726C07">
            <w:pPr>
              <w:spacing w:before="120" w:after="0" w:line="223" w:lineRule="auto"/>
              <w:ind w:left="34" w:right="31"/>
              <w:rPr>
                <w:rFonts w:cs="Arial"/>
                <w:bCs/>
                <w:i/>
                <w:color w:val="002060"/>
                <w:sz w:val="24"/>
                <w:szCs w:val="24"/>
                <w:lang w:val="ru-RU"/>
              </w:rPr>
            </w:pPr>
            <w:r w:rsidRPr="00771863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ТОРЖЕСТВЕННЫЙ ПРИЕМ</w:t>
            </w: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EA6137">
              <w:rPr>
                <w:rFonts w:cs="Arial"/>
                <w:b/>
                <w:bCs/>
                <w:i/>
                <w:color w:val="002060"/>
                <w:sz w:val="24"/>
                <w:szCs w:val="24"/>
                <w:lang w:val="ru-RU"/>
              </w:rPr>
              <w:t>(по приглашениям)</w:t>
            </w:r>
          </w:p>
        </w:tc>
      </w:tr>
      <w:tr w:rsidR="00FD4594" w:rsidRPr="00771863" w:rsidTr="00D1241D"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FD4594" w:rsidRPr="00771863" w:rsidRDefault="00FD4594" w:rsidP="00546C97">
            <w:pPr>
              <w:spacing w:before="60" w:after="0" w:line="223" w:lineRule="auto"/>
              <w:ind w:left="34" w:right="31"/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</w:pPr>
          </w:p>
          <w:p w:rsidR="00FD4594" w:rsidRPr="00771863" w:rsidRDefault="00FD4594" w:rsidP="00546C97">
            <w:pPr>
              <w:spacing w:before="60" w:after="0" w:line="223" w:lineRule="auto"/>
              <w:ind w:left="34" w:right="31"/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</w:pPr>
          </w:p>
        </w:tc>
      </w:tr>
      <w:tr w:rsidR="00FD4594" w:rsidRPr="00771863" w:rsidTr="00E614FB">
        <w:tc>
          <w:tcPr>
            <w:tcW w:w="9854" w:type="dxa"/>
            <w:gridSpan w:val="2"/>
            <w:shd w:val="clear" w:color="auto" w:fill="4F81BD"/>
          </w:tcPr>
          <w:p w:rsidR="00FD4594" w:rsidRPr="00660ABD" w:rsidRDefault="00FD4594" w:rsidP="008F1682">
            <w:pPr>
              <w:spacing w:before="120"/>
              <w:ind w:left="0"/>
              <w:jc w:val="center"/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Пятница, 31 мая </w:t>
            </w:r>
            <w:r w:rsidRPr="00660ABD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>201</w:t>
            </w:r>
            <w:r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>9</w:t>
            </w:r>
            <w:r w:rsidRPr="00660ABD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 г.</w:t>
            </w:r>
          </w:p>
        </w:tc>
      </w:tr>
      <w:tr w:rsidR="00FD4594" w:rsidRPr="00771863" w:rsidTr="00E614FB">
        <w:tc>
          <w:tcPr>
            <w:tcW w:w="9854" w:type="dxa"/>
            <w:gridSpan w:val="2"/>
            <w:shd w:val="clear" w:color="auto" w:fill="DBE5F1"/>
          </w:tcPr>
          <w:p w:rsidR="0037163E" w:rsidRPr="00771863" w:rsidRDefault="00FD4594" w:rsidP="0037163E">
            <w:pPr>
              <w:spacing w:before="120"/>
              <w:ind w:left="0"/>
              <w:jc w:val="center"/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</w:pPr>
            <w:r w:rsidRPr="00BD6F13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>ФГБОУ ВО «Новгородский Государственный Университет им. Ярослава Мудрого»</w:t>
            </w:r>
            <w:r w:rsidR="0037163E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 xml:space="preserve">, </w:t>
            </w:r>
            <w:r w:rsidR="0037163E" w:rsidRPr="0037163E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>Гуманитарный институт, Антоново 1</w:t>
            </w:r>
          </w:p>
        </w:tc>
      </w:tr>
      <w:tr w:rsidR="00FD4594" w:rsidRPr="00771863" w:rsidTr="005333BF">
        <w:tc>
          <w:tcPr>
            <w:tcW w:w="1951" w:type="dxa"/>
          </w:tcPr>
          <w:p w:rsidR="00FD4594" w:rsidRPr="00771863" w:rsidRDefault="00FD4594" w:rsidP="00EF3D2C">
            <w:pPr>
              <w:spacing w:before="12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9.00 – 9.3</w:t>
            </w: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7903" w:type="dxa"/>
          </w:tcPr>
          <w:p w:rsidR="00A9703F" w:rsidRDefault="00FD4594" w:rsidP="005B3A2E">
            <w:pPr>
              <w:spacing w:before="120" w:after="0" w:line="223" w:lineRule="auto"/>
              <w:ind w:left="34" w:right="31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РЕГИСТРАЦИЯ</w:t>
            </w: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участников </w:t>
            </w: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и делегатов Съезда</w:t>
            </w: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. </w:t>
            </w:r>
          </w:p>
          <w:p w:rsidR="00FD4594" w:rsidRPr="00771863" w:rsidRDefault="00FD4594" w:rsidP="005B3A2E">
            <w:pPr>
              <w:spacing w:before="120" w:after="0" w:line="223" w:lineRule="auto"/>
              <w:ind w:left="34" w:right="31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Фойе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="0037163E" w:rsidRPr="0037163E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Гуманитарного института</w:t>
            </w:r>
          </w:p>
          <w:p w:rsidR="00FD4594" w:rsidRPr="00771863" w:rsidRDefault="00FD4594" w:rsidP="005B3A2E">
            <w:pPr>
              <w:spacing w:before="120" w:line="223" w:lineRule="auto"/>
              <w:ind w:left="34" w:right="31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УТРЕННИЙ КОФЕ</w:t>
            </w:r>
          </w:p>
        </w:tc>
      </w:tr>
      <w:tr w:rsidR="00FD4594" w:rsidRPr="00771863" w:rsidTr="005333BF">
        <w:tc>
          <w:tcPr>
            <w:tcW w:w="1951" w:type="dxa"/>
          </w:tcPr>
          <w:p w:rsidR="00FD4594" w:rsidRPr="00771863" w:rsidRDefault="00FD4594" w:rsidP="00EF3D2C">
            <w:pPr>
              <w:spacing w:before="120" w:after="6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9.30 – 12.3</w:t>
            </w:r>
            <w:r w:rsidRPr="00771863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903" w:type="dxa"/>
          </w:tcPr>
          <w:p w:rsidR="00FD4594" w:rsidRPr="008A384B" w:rsidRDefault="00FD4594" w:rsidP="008A384B">
            <w:pPr>
              <w:spacing w:before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8A384B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НАЦИОНАЛЬНЫЙ ОБУЧАЮЩИЙ СЕМИНАР ЦПТИ  РОССИЙСКОЙ ФЕДЕРАЦИИ </w:t>
            </w:r>
          </w:p>
          <w:p w:rsidR="00FD4594" w:rsidRDefault="00FD4594" w:rsidP="008A384B">
            <w:pPr>
              <w:spacing w:before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8A384B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lastRenderedPageBreak/>
              <w:t>«Использование информации, являющейся частью общественного достояния, для целей экономического развития»</w:t>
            </w:r>
          </w:p>
          <w:p w:rsidR="00FD4594" w:rsidRPr="00D7119C" w:rsidRDefault="00720B65" w:rsidP="008A384B">
            <w:pPr>
              <w:spacing w:before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актовый </w:t>
            </w:r>
            <w:r w:rsidR="00FD4594" w:rsidRPr="00D7119C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зал</w:t>
            </w:r>
          </w:p>
        </w:tc>
      </w:tr>
      <w:tr w:rsidR="00FD4594" w:rsidRPr="00771863" w:rsidTr="005333BF">
        <w:tc>
          <w:tcPr>
            <w:tcW w:w="1951" w:type="dxa"/>
          </w:tcPr>
          <w:p w:rsidR="00FD4594" w:rsidRPr="00C63CAE" w:rsidRDefault="00FD4594" w:rsidP="00EF3D2C">
            <w:pPr>
              <w:spacing w:before="12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C63CAE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lastRenderedPageBreak/>
              <w:t>11.</w:t>
            </w:r>
            <w:r w:rsidR="00A9703F" w:rsidRPr="00C63CAE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  <w:r w:rsidRPr="00C63CAE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  <w:r w:rsidR="00A9703F" w:rsidRPr="00C63CAE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 xml:space="preserve"> – 11.3</w:t>
            </w:r>
            <w:r w:rsidRPr="00C63CAE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7903" w:type="dxa"/>
          </w:tcPr>
          <w:p w:rsidR="00FD4594" w:rsidRPr="00C63CAE" w:rsidRDefault="00FD4594" w:rsidP="009E7EEA">
            <w:pPr>
              <w:spacing w:before="120"/>
              <w:ind w:left="0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C63CAE">
              <w:rPr>
                <w:rFonts w:cs="Arial"/>
                <w:color w:val="002060"/>
                <w:sz w:val="24"/>
                <w:szCs w:val="24"/>
                <w:lang w:eastAsia="ru-RU"/>
              </w:rPr>
              <w:t>КОФЕ-БРЕЙК</w:t>
            </w:r>
          </w:p>
        </w:tc>
      </w:tr>
      <w:tr w:rsidR="00FD4594" w:rsidRPr="00771863" w:rsidTr="005333BF">
        <w:tc>
          <w:tcPr>
            <w:tcW w:w="1951" w:type="dxa"/>
          </w:tcPr>
          <w:p w:rsidR="00FD4594" w:rsidRDefault="00FD4594" w:rsidP="00A9703F">
            <w:pPr>
              <w:spacing w:before="12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12.</w:t>
            </w:r>
            <w:r w:rsidR="00A9703F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3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 – 14.00</w:t>
            </w:r>
          </w:p>
        </w:tc>
        <w:tc>
          <w:tcPr>
            <w:tcW w:w="7903" w:type="dxa"/>
          </w:tcPr>
          <w:p w:rsidR="00FD4594" w:rsidRPr="00FD4594" w:rsidRDefault="00FD4594" w:rsidP="00C63CAE">
            <w:pPr>
              <w:spacing w:before="120" w:after="60"/>
              <w:ind w:left="0" w:hanging="34"/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</w:pPr>
            <w:r w:rsidRPr="008A384B"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  <w:t>ОБРАЗОВАТЕЛЬНАЯ</w:t>
            </w:r>
            <w:r w:rsidR="00A9703F"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  <w:t xml:space="preserve"> МОЛОДЕЖНАЯ СЕССИЯ </w:t>
            </w:r>
          </w:p>
        </w:tc>
      </w:tr>
      <w:tr w:rsidR="00A9703F" w:rsidRPr="00771863" w:rsidTr="005333BF">
        <w:tc>
          <w:tcPr>
            <w:tcW w:w="1951" w:type="dxa"/>
          </w:tcPr>
          <w:p w:rsidR="00A9703F" w:rsidRPr="00771863" w:rsidRDefault="00A9703F" w:rsidP="00F51729">
            <w:pPr>
              <w:spacing w:before="12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12.30 – 14.00</w:t>
            </w:r>
          </w:p>
        </w:tc>
        <w:tc>
          <w:tcPr>
            <w:tcW w:w="7903" w:type="dxa"/>
          </w:tcPr>
          <w:p w:rsidR="003C65B9" w:rsidRDefault="003C65B9" w:rsidP="00EA4D9E">
            <w:pPr>
              <w:spacing w:before="120" w:after="0"/>
              <w:ind w:left="0" w:hanging="34"/>
              <w:jc w:val="both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СПЕЦИАЛЬНОЕ МЕРОПРИЯТИЕ </w:t>
            </w:r>
          </w:p>
          <w:p w:rsidR="003C65B9" w:rsidRPr="003C65B9" w:rsidRDefault="003C65B9" w:rsidP="00C63CAE">
            <w:pPr>
              <w:spacing w:before="120" w:after="0"/>
              <w:ind w:left="0" w:hanging="34"/>
              <w:jc w:val="both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Публичная лекция для государственных и муниципальных служащих: «Интеллектуальная собственность в эпоху цифровой экономики» </w:t>
            </w:r>
          </w:p>
        </w:tc>
      </w:tr>
      <w:tr w:rsidR="00FD4594" w:rsidRPr="00771863" w:rsidTr="005333BF">
        <w:tc>
          <w:tcPr>
            <w:tcW w:w="1951" w:type="dxa"/>
          </w:tcPr>
          <w:p w:rsidR="00FD4594" w:rsidRPr="00771863" w:rsidRDefault="00FD4594" w:rsidP="00C63CAE">
            <w:pPr>
              <w:spacing w:before="12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14.</w:t>
            </w:r>
            <w:r w:rsidR="00C63CAE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00 – 14</w:t>
            </w: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 w:rsidR="00C63CAE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45</w:t>
            </w:r>
          </w:p>
        </w:tc>
        <w:tc>
          <w:tcPr>
            <w:tcW w:w="7903" w:type="dxa"/>
          </w:tcPr>
          <w:p w:rsidR="00FD4594" w:rsidRPr="00BD6F13" w:rsidRDefault="00FD4594" w:rsidP="00EA4D9E">
            <w:pPr>
              <w:spacing w:before="120" w:after="0"/>
              <w:ind w:left="0" w:hanging="34"/>
              <w:jc w:val="both"/>
              <w:rPr>
                <w:rFonts w:cs="Arial"/>
                <w:iCs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ОБЕД</w:t>
            </w:r>
          </w:p>
        </w:tc>
      </w:tr>
      <w:tr w:rsidR="00FD4594" w:rsidRPr="00771863" w:rsidTr="005333BF">
        <w:tc>
          <w:tcPr>
            <w:tcW w:w="1951" w:type="dxa"/>
          </w:tcPr>
          <w:p w:rsidR="00FD4594" w:rsidRPr="00771863" w:rsidRDefault="00FD4594" w:rsidP="00C63CAE">
            <w:pPr>
              <w:spacing w:before="12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</w:t>
            </w:r>
            <w:r w:rsidR="00C63CAE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4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.</w:t>
            </w:r>
            <w:r w:rsidR="00C63CAE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 xml:space="preserve">45 – 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15.</w:t>
            </w:r>
            <w:r w:rsidR="00C63CAE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15</w:t>
            </w:r>
          </w:p>
        </w:tc>
        <w:tc>
          <w:tcPr>
            <w:tcW w:w="7903" w:type="dxa"/>
          </w:tcPr>
          <w:p w:rsidR="00FD4594" w:rsidRPr="008A384B" w:rsidRDefault="00FD4594" w:rsidP="00C63CAE">
            <w:pPr>
              <w:spacing w:before="120" w:after="60"/>
              <w:ind w:left="0"/>
              <w:jc w:val="both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BD6F13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И</w:t>
            </w: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ТОГОВАЯ СЕССИЯ </w:t>
            </w:r>
            <w:r w:rsidRPr="00BD6F13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D4594" w:rsidRPr="00771863" w:rsidTr="005333BF">
        <w:tc>
          <w:tcPr>
            <w:tcW w:w="1951" w:type="dxa"/>
          </w:tcPr>
          <w:p w:rsidR="00FD4594" w:rsidRPr="00EF3D2C" w:rsidRDefault="00FD4594" w:rsidP="00C63CAE">
            <w:pPr>
              <w:spacing w:before="60" w:after="60" w:line="223" w:lineRule="auto"/>
              <w:ind w:left="0" w:right="-105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="00C63CAE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 xml:space="preserve"> 15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.</w:t>
            </w:r>
            <w:r w:rsidR="00C63CAE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3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0</w:t>
            </w:r>
            <w:r w:rsidR="00C63CAE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 xml:space="preserve"> – 16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.</w:t>
            </w:r>
            <w:r w:rsidR="00C63CAE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3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903" w:type="dxa"/>
          </w:tcPr>
          <w:p w:rsidR="00FD4594" w:rsidRPr="00EF3D2C" w:rsidRDefault="00FD4594" w:rsidP="00726C07">
            <w:pPr>
              <w:spacing w:before="120" w:after="0" w:line="223" w:lineRule="auto"/>
              <w:ind w:left="34" w:right="31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EF3D2C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КУЛЬТУРНАЯ ПРОГРАММА </w:t>
            </w:r>
          </w:p>
        </w:tc>
      </w:tr>
    </w:tbl>
    <w:p w:rsidR="00556135" w:rsidRPr="00771863" w:rsidRDefault="00556135" w:rsidP="0064590D">
      <w:pPr>
        <w:spacing w:after="0"/>
        <w:ind w:left="0"/>
        <w:jc w:val="center"/>
        <w:rPr>
          <w:rFonts w:cs="Arial"/>
          <w:b/>
          <w:bCs/>
          <w:color w:val="002060"/>
          <w:sz w:val="24"/>
          <w:szCs w:val="24"/>
          <w:u w:val="single"/>
          <w:lang w:val="ru-RU"/>
        </w:rPr>
      </w:pPr>
    </w:p>
    <w:p w:rsidR="00556135" w:rsidRDefault="00556135" w:rsidP="0064590D">
      <w:pPr>
        <w:spacing w:after="0"/>
        <w:ind w:left="0"/>
        <w:jc w:val="center"/>
        <w:rPr>
          <w:rFonts w:cs="Arial"/>
          <w:b/>
          <w:bCs/>
          <w:color w:val="002060"/>
          <w:sz w:val="24"/>
          <w:szCs w:val="24"/>
          <w:u w:val="single"/>
          <w:lang w:val="ru-RU"/>
        </w:rPr>
      </w:pPr>
    </w:p>
    <w:p w:rsidR="00CC4902" w:rsidRDefault="00CC4902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37163E" w:rsidRDefault="0037163E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4B609C" w:rsidRDefault="004B609C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4B609C" w:rsidRDefault="004B609C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A177C6" w:rsidRDefault="00A177C6" w:rsidP="0064590D">
      <w:pPr>
        <w:spacing w:after="0"/>
        <w:ind w:left="0"/>
        <w:jc w:val="center"/>
        <w:rPr>
          <w:rFonts w:cs="Arial"/>
          <w:bCs/>
          <w:color w:val="002060"/>
          <w:sz w:val="24"/>
          <w:szCs w:val="24"/>
          <w:u w:val="single"/>
          <w:lang w:val="ru-RU"/>
        </w:rPr>
      </w:pPr>
    </w:p>
    <w:p w:rsidR="00B16753" w:rsidRDefault="00B16753" w:rsidP="00B16753">
      <w:pPr>
        <w:spacing w:after="0"/>
        <w:ind w:left="0"/>
        <w:jc w:val="center"/>
        <w:rPr>
          <w:rFonts w:cs="Arial"/>
          <w:b/>
          <w:bCs/>
          <w:color w:val="002060"/>
          <w:sz w:val="32"/>
          <w:szCs w:val="32"/>
          <w:lang w:val="ru-RU"/>
        </w:rPr>
      </w:pPr>
      <w:r w:rsidRPr="00771863">
        <w:rPr>
          <w:rFonts w:cs="Arial"/>
          <w:b/>
          <w:bCs/>
          <w:color w:val="002060"/>
          <w:sz w:val="32"/>
          <w:szCs w:val="32"/>
          <w:lang w:val="ru-RU"/>
        </w:rPr>
        <w:lastRenderedPageBreak/>
        <w:t>Программа Съезда</w:t>
      </w:r>
    </w:p>
    <w:p w:rsidR="00B16753" w:rsidRDefault="00B16753" w:rsidP="00B16753">
      <w:pPr>
        <w:spacing w:after="0"/>
        <w:ind w:left="0"/>
        <w:jc w:val="center"/>
        <w:rPr>
          <w:rFonts w:cs="Arial"/>
          <w:b/>
          <w:bCs/>
          <w:color w:val="002060"/>
          <w:sz w:val="32"/>
          <w:szCs w:val="32"/>
          <w:lang w:val="ru-RU"/>
        </w:rPr>
      </w:pPr>
    </w:p>
    <w:p w:rsidR="00B16753" w:rsidRPr="00771863" w:rsidRDefault="00B16753" w:rsidP="00B16753">
      <w:pPr>
        <w:spacing w:after="0"/>
        <w:ind w:left="0"/>
        <w:jc w:val="center"/>
        <w:rPr>
          <w:rFonts w:cs="Arial"/>
          <w:b/>
          <w:bCs/>
          <w:color w:val="002060"/>
          <w:sz w:val="24"/>
          <w:szCs w:val="24"/>
          <w:u w:val="single"/>
          <w:lang w:val="ru-RU"/>
        </w:rPr>
      </w:pPr>
    </w:p>
    <w:tbl>
      <w:tblPr>
        <w:tblW w:w="5000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5"/>
        <w:gridCol w:w="10"/>
        <w:gridCol w:w="7823"/>
      </w:tblGrid>
      <w:tr w:rsidR="00B16753" w:rsidRPr="00771863" w:rsidTr="004C6B9A">
        <w:tc>
          <w:tcPr>
            <w:tcW w:w="5000" w:type="pct"/>
            <w:gridSpan w:val="3"/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16753" w:rsidRPr="00660ABD" w:rsidRDefault="00B16753" w:rsidP="00B16753">
            <w:pPr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>Четверг</w:t>
            </w:r>
            <w:r w:rsidRPr="00660ABD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, </w:t>
            </w:r>
            <w:r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>30 мая 2019</w:t>
            </w:r>
            <w:r w:rsidRPr="00660ABD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 г.</w:t>
            </w:r>
          </w:p>
        </w:tc>
      </w:tr>
      <w:tr w:rsidR="00B16753" w:rsidRPr="00771863" w:rsidTr="004C6B9A"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16753" w:rsidRPr="00771863" w:rsidRDefault="00B16753" w:rsidP="007042EA">
            <w:pPr>
              <w:spacing w:after="0"/>
              <w:ind w:left="0"/>
              <w:jc w:val="center"/>
              <w:rPr>
                <w:rFonts w:ascii="Times New Roman" w:hAnsi="Times New Roman"/>
                <w:b/>
                <w:color w:val="002060"/>
                <w:spacing w:val="-12"/>
                <w:sz w:val="26"/>
                <w:szCs w:val="26"/>
                <w:lang w:val="ru-RU" w:eastAsia="ru-RU"/>
              </w:rPr>
            </w:pPr>
            <w:r w:rsidRPr="00B16753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>ФГБОУ ВО «Новгородский Государственный Университет им. Ярослава Мудрого»</w:t>
            </w:r>
            <w:r w:rsidR="00191601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 xml:space="preserve">, </w:t>
            </w:r>
            <w:r w:rsidRPr="00B16753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="00191601" w:rsidRPr="00191601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>Гуманитарный институт, Антоново 1</w:t>
            </w:r>
          </w:p>
        </w:tc>
      </w:tr>
      <w:tr w:rsidR="00B16753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6753" w:rsidRPr="00771863" w:rsidRDefault="00B16753" w:rsidP="004C6B9A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8.30 – 10.00</w:t>
            </w:r>
          </w:p>
        </w:tc>
        <w:tc>
          <w:tcPr>
            <w:tcW w:w="3988" w:type="pct"/>
          </w:tcPr>
          <w:p w:rsidR="00191601" w:rsidRDefault="00B16753" w:rsidP="00B16753">
            <w:pPr>
              <w:spacing w:before="60" w:after="0"/>
              <w:ind w:left="0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  <w:r w:rsidRPr="00B1675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РЕГИСТРАЦИЯ участников</w:t>
            </w:r>
            <w:r w:rsidR="00191601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 xml:space="preserve"> и делегатов Съезда.</w:t>
            </w:r>
          </w:p>
          <w:p w:rsidR="00B16753" w:rsidRPr="00191601" w:rsidRDefault="00191601" w:rsidP="00B16753">
            <w:pPr>
              <w:spacing w:before="60" w:after="0"/>
              <w:ind w:left="0"/>
              <w:rPr>
                <w:rFonts w:cs="Arial"/>
                <w:bCs/>
                <w:i/>
                <w:color w:val="002060"/>
                <w:sz w:val="24"/>
                <w:szCs w:val="24"/>
                <w:lang w:val="ru-RU" w:eastAsia="ru-RU"/>
              </w:rPr>
            </w:pPr>
            <w:r w:rsidRPr="00191601">
              <w:rPr>
                <w:rFonts w:cs="Arial"/>
                <w:bCs/>
                <w:i/>
                <w:color w:val="002060"/>
                <w:sz w:val="24"/>
                <w:szCs w:val="24"/>
                <w:lang w:val="ru-RU" w:eastAsia="ru-RU"/>
              </w:rPr>
              <w:t>Фойе Гуманитарного института</w:t>
            </w:r>
          </w:p>
          <w:p w:rsidR="00B16753" w:rsidRPr="00771863" w:rsidRDefault="00B16753" w:rsidP="00B16753">
            <w:pPr>
              <w:spacing w:before="60" w:after="60"/>
              <w:ind w:left="0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B1675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УТРЕННИЙ КОФЕ</w:t>
            </w:r>
          </w:p>
        </w:tc>
      </w:tr>
      <w:tr w:rsidR="00B16753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6753" w:rsidRPr="00771863" w:rsidRDefault="00B16753" w:rsidP="004C6B9A">
            <w:pPr>
              <w:spacing w:before="60" w:after="6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771863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09.30 – 10.00</w:t>
            </w:r>
          </w:p>
        </w:tc>
        <w:tc>
          <w:tcPr>
            <w:tcW w:w="3988" w:type="pct"/>
          </w:tcPr>
          <w:p w:rsidR="00B16753" w:rsidRDefault="00B16753" w:rsidP="00C63CAE">
            <w:pPr>
              <w:spacing w:before="60" w:after="60" w:line="223" w:lineRule="auto"/>
              <w:ind w:left="0"/>
              <w:rPr>
                <w:rFonts w:cs="Arial"/>
                <w:bCs/>
                <w:i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ОТКРЫТИЕ ВЫСТАВКИ </w:t>
            </w:r>
            <w:r w:rsidRPr="00771863">
              <w:rPr>
                <w:rFonts w:cs="Arial"/>
                <w:bCs/>
                <w:i/>
                <w:color w:val="002060"/>
                <w:sz w:val="24"/>
                <w:szCs w:val="24"/>
                <w:lang w:val="ru-RU" w:eastAsia="ru-RU"/>
              </w:rPr>
              <w:t xml:space="preserve"> </w:t>
            </w:r>
          </w:p>
          <w:p w:rsidR="00C63CAE" w:rsidRPr="00771863" w:rsidRDefault="00C63CAE" w:rsidP="00C63CAE">
            <w:pPr>
              <w:spacing w:before="60" w:after="60" w:line="223" w:lineRule="auto"/>
              <w:ind w:left="0"/>
              <w:rPr>
                <w:rFonts w:cs="Arial"/>
                <w:bCs/>
                <w:i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i/>
                <w:color w:val="002060"/>
                <w:sz w:val="24"/>
                <w:szCs w:val="24"/>
                <w:lang w:val="ru-RU" w:eastAsia="ru-RU"/>
              </w:rPr>
              <w:t xml:space="preserve">Фойе </w:t>
            </w:r>
          </w:p>
        </w:tc>
      </w:tr>
      <w:tr w:rsidR="00B16753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6753" w:rsidRPr="00771863" w:rsidRDefault="00FD160F" w:rsidP="004B609C">
            <w:pPr>
              <w:spacing w:before="120" w:after="60" w:line="223" w:lineRule="auto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10.00 – 12.3</w:t>
            </w:r>
            <w:r w:rsidR="00CD7A2A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0</w:t>
            </w:r>
          </w:p>
        </w:tc>
        <w:tc>
          <w:tcPr>
            <w:tcW w:w="3988" w:type="pct"/>
          </w:tcPr>
          <w:p w:rsidR="0037163E" w:rsidRDefault="00B16753" w:rsidP="00B16753">
            <w:pPr>
              <w:spacing w:before="120" w:after="60" w:line="223" w:lineRule="auto"/>
              <w:ind w:left="0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 xml:space="preserve">ОТКРЫТИЕ СЪЕЗДА ЦПТИ. </w:t>
            </w: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 xml:space="preserve"> </w:t>
            </w:r>
          </w:p>
          <w:p w:rsidR="0037163E" w:rsidRDefault="0037163E" w:rsidP="0037163E">
            <w:pPr>
              <w:spacing w:before="120" w:after="60" w:line="223" w:lineRule="auto"/>
              <w:ind w:left="0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 xml:space="preserve">СТРАТЕГИЧЕСКАЯ СЕССИЯ  </w:t>
            </w:r>
            <w:r w:rsidR="00E55CC1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«От институализации ЦПТИ к портфелю услуг для цифровой экономики»</w:t>
            </w:r>
          </w:p>
          <w:p w:rsidR="00C63CAE" w:rsidRDefault="00B16753" w:rsidP="0037163E">
            <w:pPr>
              <w:spacing w:before="120" w:after="60" w:line="223" w:lineRule="auto"/>
              <w:ind w:left="0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Модератор:</w:t>
            </w: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ИВЛИЕВ Григорий Петрович, руководитель  Федеральной службы по интеллектуальной собственности (Роспатент)</w:t>
            </w:r>
            <w:r w:rsidR="001E24F6" w:rsidRPr="001E24F6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 xml:space="preserve"> </w:t>
            </w:r>
          </w:p>
          <w:p w:rsidR="00C63CAE" w:rsidRPr="00C63CAE" w:rsidRDefault="00C63CAE" w:rsidP="00C63CAE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C63CAE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Вступительное слово ИВЛИЕВА Григория Петровича</w:t>
            </w:r>
          </w:p>
          <w:p w:rsidR="001E24F6" w:rsidRDefault="00C63CAE" w:rsidP="00C63CAE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791792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«Развитие института интеллектуальной собственности в свете основных направлений деятельности Правительства Российской Федерации»</w:t>
            </w:r>
          </w:p>
          <w:p w:rsidR="00720B65" w:rsidRPr="00720B65" w:rsidRDefault="00720B65" w:rsidP="00C63CAE">
            <w:pPr>
              <w:spacing w:before="60" w:after="60"/>
              <w:ind w:left="0"/>
              <w:rPr>
                <w:rFonts w:cs="Arial"/>
                <w:bCs/>
                <w:i/>
                <w:color w:val="002060"/>
                <w:sz w:val="24"/>
                <w:szCs w:val="24"/>
                <w:lang w:val="ru-RU"/>
              </w:rPr>
            </w:pPr>
            <w:r w:rsidRPr="00191601">
              <w:rPr>
                <w:rFonts w:cs="Arial"/>
                <w:bCs/>
                <w:i/>
                <w:color w:val="002060"/>
                <w:sz w:val="24"/>
                <w:szCs w:val="24"/>
                <w:lang w:val="ru-RU"/>
              </w:rPr>
              <w:t>актовый зал</w:t>
            </w:r>
          </w:p>
        </w:tc>
      </w:tr>
      <w:tr w:rsidR="00B16753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6753" w:rsidRPr="00771863" w:rsidRDefault="00B16753" w:rsidP="004C6B9A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88" w:type="pct"/>
          </w:tcPr>
          <w:p w:rsidR="0050746E" w:rsidRPr="00791792" w:rsidRDefault="00C63CAE" w:rsidP="00EE0746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Приветственн</w:t>
            </w:r>
            <w:r w:rsidR="00EE0746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ый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="00EE0746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адрес</w:t>
            </w: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Cs/>
                <w:color w:val="002060"/>
                <w:sz w:val="24"/>
                <w:szCs w:val="24"/>
                <w:lang w:val="ru-RU"/>
              </w:rPr>
              <w:t xml:space="preserve">заместителя Председателя Правительства Российской Федерации </w:t>
            </w:r>
            <w:r w:rsidRPr="00771863">
              <w:rPr>
                <w:bCs/>
                <w:color w:val="002060"/>
                <w:sz w:val="24"/>
                <w:szCs w:val="24"/>
                <w:lang w:val="ru-RU"/>
              </w:rPr>
              <w:t>М.А. АКИМОВА</w:t>
            </w:r>
            <w:r>
              <w:rPr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</w:p>
        </w:tc>
      </w:tr>
      <w:tr w:rsidR="00C63CAE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63CAE" w:rsidRPr="00771863" w:rsidRDefault="00C63CAE" w:rsidP="004C6B9A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88" w:type="pct"/>
          </w:tcPr>
          <w:p w:rsidR="00791792" w:rsidRDefault="00791792" w:rsidP="00791792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НИКИТИН Андре</w:t>
            </w:r>
            <w:r w:rsid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й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Сергеевич</w:t>
            </w:r>
            <w:r w:rsid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, губернатор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Новгородской области</w:t>
            </w:r>
          </w:p>
          <w:p w:rsidR="00C63CAE" w:rsidRPr="00771863" w:rsidRDefault="00791792" w:rsidP="004C0CD5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91792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</w:t>
            </w:r>
            <w:r w:rsidR="004C0CD5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Интеллектуальные ресурсы информационно-технологического прорыва Новгородской области</w:t>
            </w:r>
            <w:r w:rsidRPr="00791792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» </w:t>
            </w:r>
          </w:p>
        </w:tc>
      </w:tr>
      <w:tr w:rsidR="00027A5B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27A5B" w:rsidRPr="00771863" w:rsidRDefault="00027A5B" w:rsidP="004C6B9A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88" w:type="pct"/>
          </w:tcPr>
          <w:p w:rsidR="00791792" w:rsidRDefault="00791792" w:rsidP="00791792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83502B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ТУРЧАК Андре</w:t>
            </w:r>
            <w:r w:rsid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й</w:t>
            </w:r>
            <w:r w:rsidRPr="0083502B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Анатольевич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, заместител</w:t>
            </w:r>
            <w:r w:rsid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ь</w:t>
            </w:r>
            <w:r w:rsidRPr="0083502B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Председателя Совета Федерации</w:t>
            </w:r>
            <w:r w:rsidRPr="0083502B">
              <w:rPr>
                <w:lang w:val="ru-RU"/>
              </w:rPr>
              <w:t xml:space="preserve"> </w:t>
            </w:r>
            <w:r w:rsidRPr="0083502B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Федерального Собрания Российской Федерации</w:t>
            </w:r>
          </w:p>
          <w:p w:rsidR="00027A5B" w:rsidRPr="00027A5B" w:rsidRDefault="00A177C6" w:rsidP="00791792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i/>
                <w:color w:val="002060"/>
                <w:sz w:val="24"/>
                <w:szCs w:val="24"/>
                <w:u w:val="single"/>
                <w:lang w:val="ru-RU" w:eastAsia="ru-RU"/>
              </w:rPr>
              <w:t>(</w:t>
            </w:r>
            <w:r w:rsidR="00791792">
              <w:rPr>
                <w:rFonts w:cs="Arial"/>
                <w:i/>
                <w:color w:val="002060"/>
                <w:sz w:val="24"/>
                <w:szCs w:val="24"/>
                <w:u w:val="single"/>
                <w:lang w:val="ru-RU" w:eastAsia="ru-RU"/>
              </w:rPr>
              <w:t>Тема выступления уточняется</w:t>
            </w:r>
            <w:r>
              <w:rPr>
                <w:rFonts w:cs="Arial"/>
                <w:i/>
                <w:color w:val="002060"/>
                <w:sz w:val="24"/>
                <w:szCs w:val="24"/>
                <w:u w:val="single"/>
                <w:lang w:val="ru-RU" w:eastAsia="ru-RU"/>
              </w:rPr>
              <w:t>)</w:t>
            </w:r>
            <w:r w:rsidR="00791792">
              <w:rPr>
                <w:rFonts w:cs="Arial"/>
                <w:i/>
                <w:color w:val="002060"/>
                <w:sz w:val="24"/>
                <w:szCs w:val="24"/>
                <w:u w:val="single"/>
                <w:lang w:val="ru-RU" w:eastAsia="ru-RU"/>
              </w:rPr>
              <w:t xml:space="preserve"> </w:t>
            </w:r>
          </w:p>
        </w:tc>
      </w:tr>
      <w:tr w:rsidR="00027A5B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27A5B" w:rsidRPr="00771863" w:rsidRDefault="00027A5B" w:rsidP="004C6B9A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88" w:type="pct"/>
          </w:tcPr>
          <w:p w:rsidR="00791792" w:rsidRDefault="00791792" w:rsidP="00791792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Приветственное слово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601365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г-н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</w:t>
            </w:r>
            <w:r w:rsidRPr="00601365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="00191601" w:rsidRP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Андрю </w:t>
            </w:r>
            <w:r w:rsid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Ч</w:t>
            </w:r>
            <w:r w:rsidR="00713E57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АЙКОВСКИ</w:t>
            </w:r>
            <w:r w:rsid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, </w:t>
            </w:r>
            <w:r w:rsidR="00191601" w:rsidRP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директор</w:t>
            </w:r>
            <w:r w:rsid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</w:t>
            </w:r>
            <w:r w:rsidR="00191601" w:rsidRP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отдел</w:t>
            </w:r>
            <w:r w:rsid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</w:t>
            </w:r>
            <w:r w:rsidR="00191601" w:rsidRP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доступа к информации издания</w:t>
            </w:r>
            <w:r w:rsid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Всемирной организации интеллектуальной со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бственности (ВОИС)</w:t>
            </w: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от имени Генерального директора ВОИС г-на Френсиса ГАРРИ</w:t>
            </w:r>
          </w:p>
          <w:p w:rsidR="00027A5B" w:rsidRPr="00791792" w:rsidRDefault="00791792" w:rsidP="00791792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791792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 «Всемирная программа ЦПТИ ВОИС: краткий обзор и последние изменения»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C6B9A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791792" w:rsidRDefault="004B609C" w:rsidP="000403DD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Приветственное слово от имени Орешкина Максима Станиславовича, м</w:t>
            </w:r>
            <w:r w:rsidRPr="00E55CC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инистр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а </w:t>
            </w:r>
            <w:r w:rsidRPr="00E55CC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экономического развития Российской Федерации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C6B9A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Default="004B609C" w:rsidP="000403DD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9C19D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ШАДРИН Артём Евгеньевич, директор Департамента стратегического развития и инноваций Министерства экономического развития Российской Федерации</w:t>
            </w:r>
          </w:p>
          <w:p w:rsidR="004B609C" w:rsidRPr="009C19D1" w:rsidRDefault="004B609C" w:rsidP="000403DD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91792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«Федеральные подходы в управлении интеллектуальной собственностью» 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(рабочее название)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C6B9A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Default="004B609C" w:rsidP="00444481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ЗУБОВ Юрий Сергеевич, заместитель руководителя Федеральной службы по интеллектуальной собственности</w:t>
            </w:r>
          </w:p>
          <w:p w:rsidR="004B609C" w:rsidRPr="00791792" w:rsidRDefault="004B609C" w:rsidP="00EE0746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066DBC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«Цифровизация Роспатента как фактор комфортной среды для изобретателей»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C6B9A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9C19D1" w:rsidRDefault="004B609C" w:rsidP="004B609C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9C19D1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ЗОЛОТЫХ Наталья Ивановна,  вице-президент Общероссийской общественной организации малого и среднего предпринимательства «ОПОРА РОССИИ»  </w:t>
            </w:r>
          </w:p>
          <w:p w:rsidR="004B609C" w:rsidRPr="004B609C" w:rsidRDefault="004B609C" w:rsidP="004B609C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</w:t>
            </w:r>
            <w:r w:rsidRPr="000D3614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Создание 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в</w:t>
            </w:r>
            <w:r w:rsidRPr="000D3614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узами малых инновационных компаний: проблемы и перспективы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C6B9A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4B609C" w:rsidRDefault="004B609C" w:rsidP="004B609C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4B609C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ИЩЕНКО Антон Анатольевич, председатель Центрального совета ВОИР, член экспертного совета по вопросам изобретательства и рационализаторства, интеллектуальной собственности, инженерного дела, детского научного творчества при Комитете Государственной Думы ФС РФ по экономической промышленности, инновационному развитию и предпринимательству, к.э.н.</w:t>
            </w:r>
          </w:p>
          <w:p w:rsidR="004B609C" w:rsidRPr="00791792" w:rsidRDefault="004B609C" w:rsidP="004B609C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4B609C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«Продвижение инноваций, использующих потенциал интеллектуальной собственности»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C6B9A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601365" w:rsidRDefault="004B609C" w:rsidP="00601365">
            <w:pPr>
              <w:spacing w:before="60" w:after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НАГРАЖДЕНИЕ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ТОП-</w:t>
            </w: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15  лучших ЦПТИ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B609C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12.</w:t>
            </w:r>
            <w:r w:rsidR="00BF4734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30 – 13</w:t>
            </w:r>
            <w:r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.00</w:t>
            </w:r>
          </w:p>
        </w:tc>
        <w:tc>
          <w:tcPr>
            <w:tcW w:w="3988" w:type="pct"/>
          </w:tcPr>
          <w:p w:rsidR="004B609C" w:rsidRPr="00771863" w:rsidRDefault="004B609C" w:rsidP="00444481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color w:val="002060"/>
                <w:sz w:val="24"/>
                <w:szCs w:val="24"/>
                <w:lang w:eastAsia="ru-RU"/>
              </w:rPr>
              <w:t>КОФЕ-БРЕЙК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067904" w:rsidRDefault="004B609C" w:rsidP="00BF4734">
            <w:pPr>
              <w:spacing w:before="60" w:after="6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  <w:r w:rsidR="00BF4734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3</w:t>
            </w: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0</w:t>
            </w: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 xml:space="preserve">0 </w:t>
            </w: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–</w:t>
            </w: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4.</w:t>
            </w: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0</w:t>
            </w: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8" w:type="pct"/>
          </w:tcPr>
          <w:p w:rsidR="004B609C" w:rsidRDefault="004B609C" w:rsidP="00444481">
            <w:pPr>
              <w:spacing w:before="60" w:after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CD7A2A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РЕГИОНАЛЬН</w:t>
            </w: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АЯ СЕССИЯ </w:t>
            </w:r>
          </w:p>
          <w:p w:rsidR="004B609C" w:rsidRDefault="004B609C" w:rsidP="00444481">
            <w:pPr>
              <w:spacing w:before="60" w:after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9C19D1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«Участие ЦПТИ в формировании инновационного потенциала территорий»</w:t>
            </w:r>
          </w:p>
          <w:p w:rsidR="004B609C" w:rsidRDefault="004B609C" w:rsidP="009C19D1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b/>
                <w:iCs/>
                <w:color w:val="002060"/>
                <w:sz w:val="24"/>
                <w:szCs w:val="24"/>
                <w:lang w:val="ru-RU"/>
              </w:rPr>
              <w:t>Модератор:</w:t>
            </w:r>
            <w:r w:rsidRPr="00771863">
              <w:rPr>
                <w:rFonts w:cs="Arial"/>
                <w:iCs/>
                <w:color w:val="002060"/>
                <w:sz w:val="24"/>
                <w:szCs w:val="24"/>
                <w:lang w:val="ru-RU"/>
              </w:rPr>
              <w:t xml:space="preserve"> </w:t>
            </w:r>
            <w:r w:rsidRPr="00BD510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ab/>
            </w:r>
            <w:r w:rsidRPr="009C19D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МАЛЕНКО Илья Сергеевич, 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м</w:t>
            </w:r>
            <w:r w:rsidRPr="009C19D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инистр  промышленности и торговли Новгородской области</w:t>
            </w:r>
            <w:r w:rsidRPr="00771863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 </w:t>
            </w:r>
          </w:p>
          <w:p w:rsidR="004B609C" w:rsidRPr="00720B65" w:rsidRDefault="004B609C" w:rsidP="009C19D1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720B65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актовый зал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9C19D1" w:rsidRDefault="004B609C" w:rsidP="006E6BA0">
            <w:pPr>
              <w:spacing w:before="60" w:after="6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CD7A2A" w:rsidRDefault="004B609C" w:rsidP="00191601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Выступления с докладами (до 15</w:t>
            </w:r>
            <w:r w:rsidRPr="00771863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 мин.):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F51729" w:rsidRDefault="004B609C" w:rsidP="004C6B9A">
            <w:pPr>
              <w:spacing w:before="60" w:after="60"/>
              <w:ind w:left="0"/>
              <w:rPr>
                <w:rFonts w:cs="Arial"/>
                <w:bCs/>
                <w:color w:val="00206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067904" w:rsidRDefault="004B609C" w:rsidP="00067904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06790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БОРОВИКОВ Юри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й</w:t>
            </w:r>
            <w:r w:rsidRPr="0006790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Сергеевич,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06790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и.о. ректора Новгородского государственного университет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</w:t>
            </w:r>
            <w:r w:rsidRPr="0006790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имени Ярослава Мудрого </w:t>
            </w:r>
          </w:p>
          <w:p w:rsidR="004B609C" w:rsidRPr="009C19D1" w:rsidRDefault="004B609C" w:rsidP="00067904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9C19D1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«Экосистема «город-университет» как условие развития инновационного потенциала Новгородской области»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F51729" w:rsidRDefault="004B609C" w:rsidP="004C6B9A">
            <w:pPr>
              <w:spacing w:before="60" w:after="60"/>
              <w:ind w:left="0"/>
              <w:rPr>
                <w:rFonts w:cs="Arial"/>
                <w:bCs/>
                <w:color w:val="00206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Default="004B609C" w:rsidP="009C19D1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1A7E0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К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ИРЕЕВА </w:t>
            </w:r>
            <w:r w:rsidRPr="001A7E0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Индира Радыковна</w:t>
            </w:r>
            <w:r w:rsidRPr="001A7E0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ab/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, з</w:t>
            </w:r>
            <w:r w:rsidRPr="001A7E0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аместитель министра экономики Республики Татарстан</w:t>
            </w:r>
          </w:p>
          <w:p w:rsidR="004B609C" w:rsidRDefault="004B609C" w:rsidP="00EB4B98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EB4B98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«Опыт Республики Татарстан в сфере управления интеллектуальной собственностью»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F51729" w:rsidRDefault="004B609C" w:rsidP="004C6B9A">
            <w:pPr>
              <w:spacing w:before="60" w:after="60"/>
              <w:ind w:left="0"/>
              <w:rPr>
                <w:rFonts w:cs="Arial"/>
                <w:bCs/>
                <w:color w:val="00206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Default="004B609C" w:rsidP="001E24F6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ПАВЛОВ Вадим Вячеславович, советник губернатора Ульяновской </w:t>
            </w:r>
            <w:r w:rsidRPr="00160FA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области по вопросам цифрового и технологического развития </w:t>
            </w:r>
          </w:p>
          <w:p w:rsidR="004B609C" w:rsidRPr="00ED7320" w:rsidRDefault="004B609C" w:rsidP="00EE0746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ED7320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«Региональные меры поддержки  сферы инноваций Ульяновской  области» 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F51729" w:rsidRDefault="004B609C" w:rsidP="004C6B9A">
            <w:pPr>
              <w:spacing w:before="60" w:after="60"/>
              <w:ind w:left="0"/>
              <w:rPr>
                <w:rFonts w:cs="Arial"/>
                <w:bCs/>
                <w:color w:val="002060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Default="004B609C" w:rsidP="00ED7320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МАЛЕНКО Илья Сергеевич, Министр  </w:t>
            </w:r>
            <w:r w:rsidRPr="00C167AC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промышленности и торговли Новгородской области </w:t>
            </w:r>
          </w:p>
          <w:p w:rsidR="004B609C" w:rsidRPr="00ED7320" w:rsidRDefault="004B609C" w:rsidP="004C0CD5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ED7320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 «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Внедрение и реализация инновационных технологий в промышленном секторе Новгородской области</w:t>
            </w:r>
            <w:r w:rsidRPr="00ED7320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F51729" w:rsidRDefault="004B609C" w:rsidP="00ED7320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6"/>
                <w:szCs w:val="26"/>
                <w:lang w:val="ru-RU" w:eastAsia="ru-RU"/>
              </w:rPr>
            </w:pPr>
            <w:r>
              <w:rPr>
                <w:rFonts w:cs="Arial"/>
                <w:bCs/>
                <w:color w:val="002060"/>
                <w:sz w:val="26"/>
                <w:szCs w:val="26"/>
                <w:lang w:val="ru-RU" w:eastAsia="ru-RU"/>
              </w:rPr>
              <w:t xml:space="preserve"> 14</w:t>
            </w:r>
            <w:r w:rsidRPr="00F51729">
              <w:rPr>
                <w:rFonts w:cs="Arial"/>
                <w:bCs/>
                <w:color w:val="002060"/>
                <w:sz w:val="26"/>
                <w:szCs w:val="26"/>
                <w:lang w:val="ru-RU" w:eastAsia="ru-RU"/>
              </w:rPr>
              <w:t>.00 – 1</w:t>
            </w:r>
            <w:r>
              <w:rPr>
                <w:rFonts w:cs="Arial"/>
                <w:bCs/>
                <w:color w:val="002060"/>
                <w:sz w:val="26"/>
                <w:szCs w:val="26"/>
                <w:lang w:val="ru-RU" w:eastAsia="ru-RU"/>
              </w:rPr>
              <w:t>5</w:t>
            </w:r>
            <w:r w:rsidRPr="00F51729">
              <w:rPr>
                <w:rFonts w:cs="Arial"/>
                <w:bCs/>
                <w:color w:val="002060"/>
                <w:sz w:val="26"/>
                <w:szCs w:val="26"/>
                <w:lang w:val="ru-RU" w:eastAsia="ru-RU"/>
              </w:rPr>
              <w:t>.00</w:t>
            </w:r>
          </w:p>
        </w:tc>
        <w:tc>
          <w:tcPr>
            <w:tcW w:w="3988" w:type="pct"/>
          </w:tcPr>
          <w:p w:rsidR="004B609C" w:rsidRPr="006E6BA0" w:rsidRDefault="004B609C" w:rsidP="00525E0F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6E6BA0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ОБЕД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067904" w:rsidRDefault="004B609C" w:rsidP="00ED7320">
            <w:pPr>
              <w:spacing w:before="60" w:after="60"/>
              <w:ind w:left="0"/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</w:pPr>
            <w:r w:rsidRPr="00067904"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 xml:space="preserve">  </w:t>
            </w:r>
            <w:r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15</w:t>
            </w:r>
            <w:r w:rsidRPr="00067904"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.00 -1</w:t>
            </w:r>
            <w:r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6</w:t>
            </w:r>
            <w:r w:rsidRPr="00067904"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.30</w:t>
            </w:r>
          </w:p>
        </w:tc>
        <w:tc>
          <w:tcPr>
            <w:tcW w:w="3988" w:type="pct"/>
          </w:tcPr>
          <w:p w:rsidR="004B609C" w:rsidRPr="00ED7320" w:rsidRDefault="004B609C" w:rsidP="00ED7320">
            <w:pPr>
              <w:spacing w:before="60" w:after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ED7320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БИЗНЕС-СЕССИЯ</w:t>
            </w:r>
          </w:p>
          <w:p w:rsidR="004B609C" w:rsidRDefault="004B609C" w:rsidP="00F763FF">
            <w:pPr>
              <w:spacing w:before="60" w:after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ED7320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«Модели взаимодействия ЦПТИ </w:t>
            </w:r>
            <w:r w:rsidRPr="00EE0746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с бизнесом</w:t>
            </w: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»</w:t>
            </w:r>
          </w:p>
          <w:p w:rsidR="004B609C" w:rsidRPr="00ED7320" w:rsidRDefault="004B609C" w:rsidP="00F763FF">
            <w:pPr>
              <w:spacing w:before="60" w:after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A16660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В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ЕСЕЛЬЕВ</w:t>
            </w:r>
            <w:r w:rsidRPr="00A16660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Юрий Михайлович - директор </w:t>
            </w:r>
            <w:r w:rsidRPr="0030691E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НО «Новгородский фонд развития креативной экономики»</w:t>
            </w:r>
          </w:p>
          <w:p w:rsidR="004B609C" w:rsidRPr="00ED7320" w:rsidRDefault="004B609C" w:rsidP="00ED7320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720B65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актовый зал</w:t>
            </w:r>
          </w:p>
        </w:tc>
      </w:tr>
      <w:tr w:rsidR="004B609C" w:rsidRPr="00B108FC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ED7320" w:rsidRDefault="004B609C" w:rsidP="00ED7320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ED7320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ИВАНОВА Марина Германовна,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главный научный сотрудник отдела подготовки </w:t>
            </w:r>
            <w:r w:rsidRPr="00ED7320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аналитических материалов и мониторинга использования результатов интеллектуальной деятельности ФГБУ «Федеральный институт промышленной собственности», д.с.н., к.э.н., доцент</w:t>
            </w:r>
          </w:p>
          <w:p w:rsidR="004B609C" w:rsidRPr="00ED7320" w:rsidRDefault="004B609C" w:rsidP="00ED7320">
            <w:pPr>
              <w:spacing w:before="60" w:after="60"/>
              <w:ind w:left="0"/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ED7320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«Инвестиции в интеллектуальную собственность»</w:t>
            </w:r>
          </w:p>
        </w:tc>
      </w:tr>
      <w:tr w:rsidR="004B609C" w:rsidRPr="00B108FC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236484" w:rsidRDefault="004B609C" w:rsidP="00ED7320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23648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ЯНОВСКИЙ  Антон Эдуардович,  управляющий директор Агентства по технологическому развитию </w:t>
            </w:r>
          </w:p>
          <w:p w:rsidR="004B609C" w:rsidRPr="00ED7320" w:rsidRDefault="004B609C" w:rsidP="00601AD3">
            <w:pPr>
              <w:spacing w:before="60" w:after="60"/>
              <w:ind w:left="0"/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«П</w:t>
            </w:r>
            <w:r w:rsidRPr="00601AD3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рактически</w:t>
            </w:r>
            <w:r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й кейс</w:t>
            </w:r>
            <w:r w:rsidRPr="00601AD3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 работы Агентства по технологическому развитию с предприятиями</w:t>
            </w:r>
            <w:r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»</w:t>
            </w:r>
          </w:p>
        </w:tc>
      </w:tr>
      <w:tr w:rsidR="004B609C" w:rsidRPr="00B108FC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Default="004B609C" w:rsidP="00ED7320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ПРИЩЕП Александр Александрович, заместитель директора </w:t>
            </w:r>
            <w:r w:rsidRPr="005B32BD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ФГБУ «Федеральный институт промышленной собственности»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</w:t>
            </w:r>
          </w:p>
          <w:p w:rsidR="004B609C" w:rsidRPr="00BC4AD5" w:rsidRDefault="004B609C" w:rsidP="00EE0746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1B1BCA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«Зарождение новых рынков и перспективы взаимодействия ФИПС и ЦПТИ» </w:t>
            </w:r>
          </w:p>
        </w:tc>
      </w:tr>
      <w:tr w:rsidR="004B609C" w:rsidRPr="00B108FC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Default="004B609C" w:rsidP="00ED7320">
            <w:pPr>
              <w:spacing w:before="60" w:after="60"/>
              <w:ind w:left="0"/>
              <w:rPr>
                <w:lang w:val="ru-RU"/>
              </w:rPr>
            </w:pPr>
            <w:r w:rsidRPr="0023648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П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ЕЧЕРСКАЯ</w:t>
            </w:r>
            <w:r w:rsidRPr="0023648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Любовь Бореевна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, </w:t>
            </w:r>
            <w:r w:rsidRPr="0023648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начальник отдела по инновационной и патентно-юридической деятельности ФИЦ Коми НЦ УрО РАН</w:t>
            </w:r>
          </w:p>
          <w:p w:rsidR="004B609C" w:rsidRPr="00ED7320" w:rsidRDefault="004B609C" w:rsidP="00ED7320">
            <w:pPr>
              <w:spacing w:before="60" w:after="60"/>
              <w:ind w:left="0"/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ED7320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«Интерактивное взаимодейс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твие ЦПТИ с бизнес-сообществом р</w:t>
            </w:r>
            <w:r w:rsidRPr="00ED7320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егиона»</w:t>
            </w:r>
          </w:p>
        </w:tc>
      </w:tr>
      <w:tr w:rsidR="004B609C" w:rsidRPr="00B108FC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601AD3" w:rsidRDefault="004B609C" w:rsidP="00ED7320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u w:val="single"/>
                <w:lang w:val="ru-RU" w:eastAsia="ru-RU"/>
              </w:rPr>
            </w:pPr>
            <w:r w:rsidRPr="00601AD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СТАРОСТИН Антон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Олегович</w:t>
            </w:r>
            <w:r w:rsidRPr="00601AD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, руководитель ЦПТИ Уральского федерального университета имени первого Президента России Б.Н. Ельцина</w:t>
            </w:r>
          </w:p>
          <w:p w:rsidR="004B609C" w:rsidRPr="0030691E" w:rsidRDefault="004B609C" w:rsidP="00ED7320">
            <w:pPr>
              <w:spacing w:before="60" w:after="60"/>
              <w:ind w:left="0"/>
              <w:rPr>
                <w:rFonts w:cs="Arial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30691E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</w:t>
            </w:r>
            <w:r w:rsidRPr="00601AD3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Опыт ЦПТИ УрФУ по взаимодействию с бизнесом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»</w:t>
            </w:r>
          </w:p>
        </w:tc>
      </w:tr>
      <w:tr w:rsidR="004B609C" w:rsidRPr="00B108FC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Default="004B609C" w:rsidP="00EB4B98">
            <w:pPr>
              <w:ind w:left="34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КАРТАШОВА</w:t>
            </w:r>
            <w:r w:rsidRPr="00EB4B98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Александра Андреевна, руководитель службы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развития инноваций Ассоциации «Некоммерческое партнерство «</w:t>
            </w:r>
            <w:r w:rsidRPr="00EB4B98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Камский инновационный территориально-производственный </w:t>
            </w:r>
            <w:r w:rsidRPr="00EB4B98">
              <w:rPr>
                <w:rFonts w:cs="Arial"/>
                <w:color w:val="002060"/>
                <w:sz w:val="24"/>
                <w:szCs w:val="24"/>
                <w:lang w:val="ru-RU" w:eastAsia="ru-RU"/>
              </w:rPr>
              <w:lastRenderedPageBreak/>
              <w:t>кластер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»</w:t>
            </w:r>
          </w:p>
          <w:p w:rsidR="004B609C" w:rsidRPr="00EB4B98" w:rsidRDefault="004B609C" w:rsidP="00EB4B98">
            <w:pPr>
              <w:ind w:left="34"/>
              <w:jc w:val="both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EB4B98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Кластерные форматы развития инновационных решений 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br/>
            </w:r>
            <w:r w:rsidRPr="00EB4B98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для бизнеса с использованием ЦПТИ и цифровых платформ. 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br/>
            </w:r>
            <w:r w:rsidRPr="00EB4B98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На примере Камского инновационного территориал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ьно-производственного кластера «</w:t>
            </w:r>
            <w:r w:rsidRPr="00EB4B98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Иннокам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»</w:t>
            </w:r>
            <w:r w:rsidRPr="00EB4B98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 (Республика Татарстан)</w:t>
            </w:r>
          </w:p>
        </w:tc>
      </w:tr>
      <w:tr w:rsidR="004B609C" w:rsidRPr="00B108FC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D94E7E" w:rsidRDefault="004B609C" w:rsidP="001B1BCA">
            <w:pPr>
              <w:spacing w:before="60" w:after="60"/>
              <w:ind w:left="0"/>
              <w:rPr>
                <w:rFonts w:cs="Arial"/>
                <w:bCs/>
                <w:iCs/>
                <w:color w:val="002060"/>
                <w:sz w:val="24"/>
                <w:szCs w:val="24"/>
                <w:lang w:val="ru-RU" w:eastAsia="ru-RU"/>
              </w:rPr>
            </w:pPr>
            <w:r w:rsidRPr="00D94E7E">
              <w:rPr>
                <w:rFonts w:cs="Arial"/>
                <w:bCs/>
                <w:iCs/>
                <w:color w:val="002060"/>
                <w:sz w:val="24"/>
                <w:szCs w:val="24"/>
                <w:lang w:val="ru-RU" w:eastAsia="ru-RU"/>
              </w:rPr>
              <w:t>Г-н</w:t>
            </w:r>
            <w:r>
              <w:rPr>
                <w:rFonts w:cs="Arial"/>
                <w:bCs/>
                <w:iCs/>
                <w:color w:val="002060"/>
                <w:sz w:val="24"/>
                <w:szCs w:val="24"/>
                <w:lang w:val="ru-RU" w:eastAsia="ru-RU"/>
              </w:rPr>
              <w:t xml:space="preserve"> Андрю ЧАЙКОВСКИ</w:t>
            </w:r>
            <w:r w:rsidRPr="00D94E7E">
              <w:rPr>
                <w:rFonts w:cs="Arial"/>
                <w:bCs/>
                <w:iCs/>
                <w:color w:val="002060"/>
                <w:sz w:val="24"/>
                <w:szCs w:val="24"/>
                <w:lang w:val="ru-RU" w:eastAsia="ru-RU"/>
              </w:rPr>
              <w:t xml:space="preserve">, директор отдела доступа к информации издания Всемирной организации интеллектуальной собственности (ВОИС) </w:t>
            </w:r>
          </w:p>
          <w:p w:rsidR="004B609C" w:rsidRPr="00236484" w:rsidRDefault="004B609C" w:rsidP="001B1BCA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u w:val="single"/>
                <w:lang w:val="ru-RU" w:eastAsia="ru-RU"/>
              </w:rPr>
            </w:pP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«Представление новой платформы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WIPO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INSPIRE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 – объединение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eTISC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,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Patent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Register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Portal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 и старой версии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Intellogist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»</w:t>
            </w:r>
            <w:r w:rsidRPr="0030691E">
              <w:rPr>
                <w:i/>
                <w:lang w:val="ru-RU"/>
              </w:rPr>
              <w:t xml:space="preserve">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«Представление новой платформы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WIPO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INSPIRE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 – объединение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eTISC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,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Patent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Register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Portal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 и старой версии 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eastAsia="ru-RU"/>
              </w:rPr>
              <w:t>Intellogist</w:t>
            </w:r>
            <w:r w:rsidRPr="0030691E">
              <w:rPr>
                <w:rFonts w:cs="Arial"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»</w:t>
            </w:r>
            <w:r w:rsidRPr="0030691E">
              <w:rPr>
                <w:i/>
                <w:lang w:val="ru-RU"/>
              </w:rPr>
              <w:t xml:space="preserve"> 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252344" w:rsidRDefault="004B609C" w:rsidP="00FD4594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6"/>
                <w:szCs w:val="26"/>
                <w:lang w:val="ru-RU" w:eastAsia="ru-RU"/>
              </w:rPr>
            </w:pPr>
            <w:r w:rsidRPr="00252344">
              <w:rPr>
                <w:rFonts w:cs="Arial"/>
                <w:bCs/>
                <w:color w:val="002060"/>
                <w:sz w:val="26"/>
                <w:szCs w:val="26"/>
                <w:lang w:val="ru-RU" w:eastAsia="ru-RU"/>
              </w:rPr>
              <w:t>16.</w:t>
            </w:r>
            <w:r>
              <w:rPr>
                <w:rFonts w:cs="Arial"/>
                <w:bCs/>
                <w:color w:val="002060"/>
                <w:sz w:val="26"/>
                <w:szCs w:val="26"/>
                <w:lang w:val="ru-RU" w:eastAsia="ru-RU"/>
              </w:rPr>
              <w:t>30</w:t>
            </w:r>
            <w:r w:rsidRPr="00252344">
              <w:rPr>
                <w:rFonts w:cs="Arial"/>
                <w:bCs/>
                <w:color w:val="002060"/>
                <w:sz w:val="26"/>
                <w:szCs w:val="26"/>
                <w:lang w:val="ru-RU" w:eastAsia="ru-RU"/>
              </w:rPr>
              <w:t xml:space="preserve"> -1</w:t>
            </w:r>
            <w:r>
              <w:rPr>
                <w:rFonts w:cs="Arial"/>
                <w:bCs/>
                <w:color w:val="002060"/>
                <w:sz w:val="26"/>
                <w:szCs w:val="26"/>
                <w:lang w:val="ru-RU" w:eastAsia="ru-RU"/>
              </w:rPr>
              <w:t>6.5</w:t>
            </w:r>
            <w:r w:rsidRPr="00252344">
              <w:rPr>
                <w:rFonts w:cs="Arial"/>
                <w:bCs/>
                <w:color w:val="002060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3988" w:type="pct"/>
          </w:tcPr>
          <w:p w:rsidR="004B609C" w:rsidRPr="00771863" w:rsidRDefault="004B609C" w:rsidP="00726C07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/>
              </w:rPr>
              <w:t>КОФЕ-БРЕЙК</w:t>
            </w:r>
          </w:p>
        </w:tc>
      </w:tr>
      <w:tr w:rsidR="004B609C" w:rsidRPr="00771863" w:rsidTr="00835853">
        <w:trPr>
          <w:trHeight w:val="246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067904" w:rsidRDefault="004B609C" w:rsidP="0030691E">
            <w:pPr>
              <w:spacing w:before="120" w:after="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6.5</w:t>
            </w: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 xml:space="preserve">0 – </w:t>
            </w: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17.50</w:t>
            </w:r>
          </w:p>
        </w:tc>
        <w:tc>
          <w:tcPr>
            <w:tcW w:w="3988" w:type="pct"/>
          </w:tcPr>
          <w:p w:rsidR="004B609C" w:rsidRPr="0030691E" w:rsidRDefault="004B609C" w:rsidP="0030691E">
            <w:pPr>
              <w:spacing w:before="120" w:after="60"/>
              <w:ind w:left="0"/>
              <w:jc w:val="both"/>
              <w:rPr>
                <w:rFonts w:cs="Arial"/>
                <w:b/>
                <w:color w:val="002060"/>
                <w:sz w:val="24"/>
                <w:szCs w:val="24"/>
                <w:lang w:val="ru-RU"/>
              </w:rPr>
            </w:pPr>
            <w:r w:rsidRPr="0030691E">
              <w:rPr>
                <w:rFonts w:cs="Arial"/>
                <w:b/>
                <w:color w:val="002060"/>
                <w:sz w:val="24"/>
                <w:szCs w:val="24"/>
                <w:lang w:val="ru-RU"/>
              </w:rPr>
              <w:t>16.50 – 17.50</w:t>
            </w:r>
            <w:r w:rsidRPr="0030691E">
              <w:rPr>
                <w:rFonts w:cs="Arial"/>
                <w:b/>
                <w:color w:val="002060"/>
                <w:sz w:val="24"/>
                <w:szCs w:val="24"/>
                <w:lang w:val="ru-RU"/>
              </w:rPr>
              <w:tab/>
              <w:t xml:space="preserve">ИМИДЖЕВАЯ СЕССИЯ </w:t>
            </w:r>
          </w:p>
          <w:p w:rsidR="004B609C" w:rsidRDefault="004B609C" w:rsidP="0030691E">
            <w:pPr>
              <w:spacing w:before="120" w:after="60"/>
              <w:ind w:left="0"/>
              <w:jc w:val="both"/>
              <w:rPr>
                <w:rFonts w:cs="Arial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color w:val="002060"/>
                <w:sz w:val="24"/>
                <w:szCs w:val="24"/>
                <w:lang w:val="ru-RU"/>
              </w:rPr>
              <w:t xml:space="preserve">«Бренды </w:t>
            </w:r>
            <w:r w:rsidRPr="0030691E">
              <w:rPr>
                <w:rFonts w:cs="Arial"/>
                <w:b/>
                <w:color w:val="002060"/>
                <w:sz w:val="24"/>
                <w:szCs w:val="24"/>
                <w:lang w:val="ru-RU"/>
              </w:rPr>
              <w:t>Земли Новгородской»</w:t>
            </w:r>
          </w:p>
          <w:p w:rsidR="004B609C" w:rsidRPr="0030691E" w:rsidRDefault="004B609C" w:rsidP="0030691E">
            <w:pPr>
              <w:spacing w:before="120" w:after="60"/>
              <w:ind w:left="0"/>
              <w:jc w:val="both"/>
              <w:rPr>
                <w:rFonts w:cs="Arial"/>
                <w:color w:val="002060"/>
                <w:sz w:val="24"/>
                <w:szCs w:val="24"/>
                <w:lang w:val="ru-RU"/>
              </w:rPr>
            </w:pPr>
            <w:r w:rsidRPr="0030691E">
              <w:rPr>
                <w:rFonts w:cs="Arial"/>
                <w:b/>
                <w:color w:val="002060"/>
                <w:sz w:val="24"/>
                <w:szCs w:val="24"/>
                <w:lang w:val="ru-RU"/>
              </w:rPr>
              <w:t xml:space="preserve">Модератор: </w:t>
            </w:r>
            <w:r w:rsidRPr="0030691E">
              <w:rPr>
                <w:rFonts w:cs="Arial"/>
                <w:color w:val="002060"/>
                <w:sz w:val="24"/>
                <w:szCs w:val="24"/>
                <w:lang w:val="ru-RU"/>
              </w:rPr>
              <w:t xml:space="preserve">ФАБРИЧНЫЙ Сергей Юрьевич, член Совета Федерации Федерального Собрания Российской Федерации </w:t>
            </w:r>
            <w:r>
              <w:rPr>
                <w:rFonts w:cs="Arial"/>
                <w:color w:val="002060"/>
                <w:sz w:val="24"/>
                <w:szCs w:val="24"/>
                <w:lang w:val="ru-RU"/>
              </w:rPr>
              <w:t xml:space="preserve">           </w:t>
            </w:r>
            <w:r w:rsidRPr="0030691E">
              <w:rPr>
                <w:rFonts w:cs="Arial"/>
                <w:color w:val="002060"/>
                <w:sz w:val="24"/>
                <w:szCs w:val="24"/>
                <w:lang w:val="ru-RU"/>
              </w:rPr>
              <w:t>от Новгородской области</w:t>
            </w:r>
          </w:p>
          <w:p w:rsidR="004B609C" w:rsidRPr="0030691E" w:rsidRDefault="004B609C" w:rsidP="0030691E">
            <w:pPr>
              <w:spacing w:before="120" w:after="60"/>
              <w:ind w:left="0"/>
              <w:jc w:val="both"/>
              <w:rPr>
                <w:rFonts w:cs="Arial"/>
                <w:i/>
                <w:color w:val="002060"/>
                <w:sz w:val="24"/>
                <w:szCs w:val="24"/>
                <w:lang w:val="ru-RU"/>
              </w:rPr>
            </w:pPr>
            <w:r w:rsidRPr="00720B65">
              <w:rPr>
                <w:rFonts w:cs="Arial"/>
                <w:i/>
                <w:color w:val="002060"/>
                <w:sz w:val="24"/>
                <w:szCs w:val="24"/>
                <w:lang w:val="ru-RU"/>
              </w:rPr>
              <w:t>актовый зал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437551" w:rsidRDefault="004B609C" w:rsidP="004C6B9A">
            <w:pPr>
              <w:spacing w:before="60" w:after="60"/>
              <w:ind w:left="0"/>
              <w:rPr>
                <w:rFonts w:ascii="Times New Roman" w:hAnsi="Times New Roman"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30691E" w:rsidRDefault="004B609C" w:rsidP="0030691E">
            <w:pPr>
              <w:spacing w:before="120" w:after="60"/>
              <w:ind w:left="0"/>
              <w:jc w:val="both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30691E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СУКОНКИН Александр Владимирович, 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заместитель директора ФГБУ «</w:t>
            </w:r>
            <w:r w:rsidRPr="0030691E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Федеральный институт промышленной собственности» </w:t>
            </w:r>
          </w:p>
          <w:p w:rsidR="004B609C" w:rsidRPr="00835853" w:rsidRDefault="004B609C" w:rsidP="0030691E">
            <w:pPr>
              <w:spacing w:before="120" w:after="60"/>
              <w:ind w:left="0"/>
              <w:jc w:val="both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30691E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Pr="00835853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«Региональные бренды как инструмент реализации стратегии развития региона»  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C6B9A">
            <w:pPr>
              <w:spacing w:before="60" w:after="60"/>
              <w:ind w:left="0"/>
              <w:rPr>
                <w:rFonts w:ascii="Times New Roman" w:hAnsi="Times New Roman"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Default="004B609C" w:rsidP="0030691E">
            <w:pPr>
              <w:spacing w:before="120" w:after="60"/>
              <w:ind w:left="0"/>
              <w:jc w:val="both"/>
              <w:rPr>
                <w:rFonts w:cs="Arial"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/>
              </w:rPr>
              <w:t>ФАБРИЧНЫЙ Сергей Юрьевич, член</w:t>
            </w:r>
            <w:r w:rsidRPr="0030691E">
              <w:rPr>
                <w:rFonts w:cs="Arial"/>
                <w:color w:val="002060"/>
                <w:sz w:val="24"/>
                <w:szCs w:val="24"/>
                <w:lang w:val="ru-RU"/>
              </w:rPr>
              <w:t xml:space="preserve"> Совета Федерации Федерального Собрания Российской Федерации от Новгородской области</w:t>
            </w:r>
          </w:p>
          <w:p w:rsidR="004B609C" w:rsidRDefault="004B609C" w:rsidP="0030691E">
            <w:pPr>
              <w:spacing w:before="120" w:after="60"/>
              <w:ind w:left="0"/>
              <w:jc w:val="both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30691E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(тема доклада уточняется)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C6B9A">
            <w:pPr>
              <w:spacing w:before="60" w:after="60"/>
              <w:ind w:left="0"/>
              <w:rPr>
                <w:rFonts w:ascii="Times New Roman" w:hAnsi="Times New Roman"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Pr="00976B96" w:rsidRDefault="004B609C" w:rsidP="0030691E">
            <w:pPr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ОМАРОВА</w:t>
            </w:r>
            <w:r w:rsidRPr="00976B96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Наталь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я</w:t>
            </w:r>
            <w:r w:rsidRPr="00976B96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Юрьевн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а, </w:t>
            </w:r>
            <w:r w:rsidRPr="00976B96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генеральный директор АНО «Туристический офис «Русь Новгородская»</w:t>
            </w:r>
          </w:p>
          <w:p w:rsidR="004B609C" w:rsidRPr="0030691E" w:rsidRDefault="004B609C" w:rsidP="0030691E">
            <w:pPr>
              <w:spacing w:before="120" w:after="60"/>
              <w:ind w:left="0"/>
              <w:jc w:val="both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30691E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«Создание и продвижение регионального туристического и экспортного бренда Новгородской области «Русь Новгородская»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C6B9A">
            <w:pPr>
              <w:spacing w:before="60" w:after="60"/>
              <w:ind w:left="0"/>
              <w:rPr>
                <w:rFonts w:ascii="Times New Roman" w:hAnsi="Times New Roman"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Default="004B609C" w:rsidP="00976B96">
            <w:pPr>
              <w:spacing w:before="120" w:after="60"/>
              <w:ind w:left="0"/>
              <w:jc w:val="both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437551">
              <w:rPr>
                <w:rFonts w:ascii="Times New Roman" w:hAnsi="Times New Roman"/>
                <w:i/>
                <w:color w:val="00206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ЗОЛИН</w:t>
            </w:r>
            <w:r w:rsidRPr="00976B96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Роман Александрович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,  </w:t>
            </w:r>
            <w:r w:rsidRPr="00976B96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управляющий партнер общества с ограниченной ответственностью «Service Design Agency»</w:t>
            </w:r>
          </w:p>
          <w:p w:rsidR="004B609C" w:rsidRPr="0030691E" w:rsidRDefault="004B609C" w:rsidP="00236484">
            <w:pPr>
              <w:spacing w:before="120" w:after="60"/>
              <w:ind w:left="0"/>
              <w:jc w:val="both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30691E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«Практический опыт территориального брендирования Старорусской туристской дестинации»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C6B9A">
            <w:pPr>
              <w:spacing w:before="60" w:after="60"/>
              <w:ind w:left="0"/>
              <w:rPr>
                <w:rFonts w:ascii="Times New Roman" w:hAnsi="Times New Roman"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88" w:type="pct"/>
          </w:tcPr>
          <w:p w:rsidR="004B609C" w:rsidRDefault="004B609C" w:rsidP="00614B39">
            <w:pPr>
              <w:spacing w:before="120" w:after="60"/>
              <w:ind w:left="0"/>
              <w:jc w:val="both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B55A87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ЛЕБЕДЕВА Марина Александровна, 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д</w:t>
            </w:r>
            <w:r w:rsidRPr="00B55A87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иректор МБУ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«Центр 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lastRenderedPageBreak/>
              <w:t>развития туризма «</w:t>
            </w:r>
            <w:r w:rsidRPr="00B55A87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Красная Изба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»</w:t>
            </w:r>
          </w:p>
          <w:p w:rsidR="004B609C" w:rsidRPr="006317E5" w:rsidRDefault="004B609C" w:rsidP="00C6668E">
            <w:pPr>
              <w:spacing w:before="120" w:after="60"/>
              <w:ind w:left="0"/>
              <w:jc w:val="both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«Г</w:t>
            </w:r>
            <w:r w:rsidRPr="00D65D41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осудар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ственно-ч</w:t>
            </w:r>
            <w:r w:rsidRPr="00D65D41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астно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е </w:t>
            </w:r>
            <w:r w:rsidRPr="00D65D41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партнерство как важный ресурс в разработке и продвижении  территориальных брендов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»</w:t>
            </w:r>
          </w:p>
        </w:tc>
      </w:tr>
      <w:tr w:rsidR="004B609C" w:rsidRPr="00771863" w:rsidTr="00CD7A2A">
        <w:trPr>
          <w:trHeight w:val="20"/>
        </w:trPr>
        <w:tc>
          <w:tcPr>
            <w:tcW w:w="1012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835853" w:rsidRDefault="004B609C" w:rsidP="0030691E">
            <w:pPr>
              <w:spacing w:before="60" w:after="60" w:line="223" w:lineRule="auto"/>
              <w:ind w:left="0" w:right="-105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835853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lastRenderedPageBreak/>
              <w:t>18.30 - 20</w:t>
            </w:r>
            <w:r w:rsidRPr="00835853">
              <w:rPr>
                <w:rFonts w:cs="Arial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  <w:r w:rsidRPr="00835853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3</w:t>
            </w:r>
            <w:r w:rsidRPr="00835853">
              <w:rPr>
                <w:rFonts w:cs="Arial"/>
                <w:b/>
                <w:bCs/>
                <w:color w:val="002060"/>
                <w:sz w:val="24"/>
                <w:szCs w:val="24"/>
                <w:lang w:eastAsia="ru-RU"/>
              </w:rPr>
              <w:t>0</w:t>
            </w:r>
            <w:r w:rsidRPr="00835853"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88" w:type="pct"/>
          </w:tcPr>
          <w:p w:rsidR="004B609C" w:rsidRPr="00771863" w:rsidRDefault="004B609C" w:rsidP="004233B3">
            <w:pPr>
              <w:spacing w:before="60" w:line="223" w:lineRule="auto"/>
              <w:ind w:left="34" w:right="31"/>
              <w:rPr>
                <w:rFonts w:cs="Arial"/>
                <w:bCs/>
                <w:i/>
                <w:color w:val="002060"/>
                <w:sz w:val="24"/>
                <w:szCs w:val="24"/>
                <w:lang w:val="ru-RU"/>
              </w:rPr>
            </w:pPr>
            <w:r w:rsidRPr="00771863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ТОРЖЕСТВЕННЫЙ ПРИЕМ</w:t>
            </w: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 xml:space="preserve"> </w:t>
            </w:r>
            <w:r w:rsidRPr="00EA6137">
              <w:rPr>
                <w:rFonts w:cs="Arial"/>
                <w:b/>
                <w:bCs/>
                <w:i/>
                <w:color w:val="002060"/>
                <w:sz w:val="24"/>
                <w:szCs w:val="24"/>
                <w:lang w:val="ru-RU"/>
              </w:rPr>
              <w:t>(по приглашениям)</w:t>
            </w:r>
          </w:p>
        </w:tc>
      </w:tr>
      <w:tr w:rsidR="004B609C" w:rsidRPr="00771863" w:rsidTr="004C6B9A">
        <w:trPr>
          <w:trHeight w:val="353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Default="004B609C" w:rsidP="004C6B9A">
            <w:pPr>
              <w:spacing w:before="60" w:after="60" w:line="223" w:lineRule="auto"/>
              <w:ind w:left="34" w:right="31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</w:p>
          <w:p w:rsidR="004B609C" w:rsidRPr="00771863" w:rsidRDefault="004B609C" w:rsidP="004C6B9A">
            <w:pPr>
              <w:spacing w:before="60" w:after="60" w:line="223" w:lineRule="auto"/>
              <w:ind w:left="34" w:right="31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4B609C" w:rsidRPr="00771863" w:rsidTr="004C6B9A">
        <w:trPr>
          <w:trHeight w:val="366"/>
        </w:trPr>
        <w:tc>
          <w:tcPr>
            <w:tcW w:w="5000" w:type="pct"/>
            <w:gridSpan w:val="3"/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660ABD" w:rsidRDefault="004B609C" w:rsidP="00757B2C">
            <w:pPr>
              <w:spacing w:before="60" w:after="60"/>
              <w:ind w:left="0"/>
              <w:jc w:val="center"/>
              <w:rPr>
                <w:rFonts w:ascii="Times New Roman" w:hAnsi="Times New Roman"/>
                <w:b/>
                <w:color w:val="FFFFFF"/>
                <w:spacing w:val="-12"/>
                <w:sz w:val="26"/>
                <w:szCs w:val="26"/>
                <w:lang w:val="ru-RU" w:eastAsia="ru-RU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>Пятница</w:t>
            </w:r>
            <w:r w:rsidRPr="00660ABD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, </w:t>
            </w:r>
            <w:r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>31</w:t>
            </w:r>
            <w:r w:rsidRPr="00660ABD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 </w:t>
            </w:r>
            <w:r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>мая</w:t>
            </w:r>
            <w:r w:rsidRPr="00660ABD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 201</w:t>
            </w:r>
            <w:r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>9</w:t>
            </w:r>
            <w:r w:rsidRPr="00660ABD">
              <w:rPr>
                <w:rFonts w:cs="Arial"/>
                <w:b/>
                <w:bCs/>
                <w:color w:val="FFFFFF"/>
                <w:sz w:val="26"/>
                <w:szCs w:val="26"/>
                <w:lang w:val="ru-RU"/>
              </w:rPr>
              <w:t xml:space="preserve"> г.</w:t>
            </w:r>
          </w:p>
        </w:tc>
      </w:tr>
      <w:tr w:rsidR="004B609C" w:rsidRPr="00771863" w:rsidTr="004C6B9A">
        <w:trPr>
          <w:trHeight w:val="502"/>
        </w:trPr>
        <w:tc>
          <w:tcPr>
            <w:tcW w:w="500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042EA" w:rsidRDefault="004B609C" w:rsidP="007042EA">
            <w:pPr>
              <w:spacing w:before="60" w:after="6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B16753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>ФГБОУ ВО «Новгородский Государственный Университет им. Ярослава Мудрого»</w:t>
            </w:r>
            <w:r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 xml:space="preserve">, </w:t>
            </w:r>
            <w:r w:rsidRPr="00191601">
              <w:rPr>
                <w:rFonts w:cs="Arial"/>
                <w:b/>
                <w:color w:val="002060"/>
                <w:spacing w:val="-12"/>
                <w:sz w:val="24"/>
                <w:szCs w:val="24"/>
                <w:lang w:val="ru-RU" w:eastAsia="ru-RU"/>
              </w:rPr>
              <w:t>Гуманитарный институт, Антоново 1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37551">
            <w:pPr>
              <w:spacing w:before="60" w:after="6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9.00 – 9.30</w:t>
            </w:r>
          </w:p>
        </w:tc>
        <w:tc>
          <w:tcPr>
            <w:tcW w:w="3993" w:type="pct"/>
            <w:gridSpan w:val="2"/>
          </w:tcPr>
          <w:p w:rsidR="004B609C" w:rsidRDefault="004B609C" w:rsidP="00835853">
            <w:pPr>
              <w:spacing w:before="120" w:after="0" w:line="223" w:lineRule="auto"/>
              <w:ind w:left="34" w:right="31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РЕГИСТРАЦИЯ</w:t>
            </w: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участников </w:t>
            </w: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и делегатов Съезда</w:t>
            </w: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. </w:t>
            </w:r>
          </w:p>
          <w:p w:rsidR="004B609C" w:rsidRPr="00835853" w:rsidRDefault="004B609C" w:rsidP="00835853">
            <w:pPr>
              <w:spacing w:before="120" w:after="0" w:line="223" w:lineRule="auto"/>
              <w:ind w:left="34" w:right="31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Фойе</w:t>
            </w: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 xml:space="preserve"> Гуманитарного института </w:t>
            </w:r>
          </w:p>
          <w:p w:rsidR="004B609C" w:rsidRPr="00771863" w:rsidRDefault="004B609C" w:rsidP="004C6B9A">
            <w:pPr>
              <w:spacing w:before="120" w:line="223" w:lineRule="auto"/>
              <w:ind w:left="34" w:right="31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bCs/>
                <w:color w:val="002060"/>
                <w:sz w:val="24"/>
                <w:szCs w:val="24"/>
                <w:lang w:val="ru-RU" w:eastAsia="ru-RU"/>
              </w:rPr>
              <w:t>УТРЕННИЙ КОФЕ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37551">
            <w:pPr>
              <w:spacing w:before="120" w:after="6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  <w:t>9.30 – 12.30</w:t>
            </w:r>
          </w:p>
        </w:tc>
        <w:tc>
          <w:tcPr>
            <w:tcW w:w="3993" w:type="pct"/>
            <w:gridSpan w:val="2"/>
          </w:tcPr>
          <w:p w:rsidR="004B609C" w:rsidRDefault="004B609C" w:rsidP="000E0AAE">
            <w:pPr>
              <w:spacing w:before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СПЕЦИАЛЬНОЕ МЕРОПРИЯТИЕ </w:t>
            </w:r>
          </w:p>
          <w:p w:rsidR="004B609C" w:rsidRPr="008A384B" w:rsidRDefault="004B609C" w:rsidP="000E0AAE">
            <w:pPr>
              <w:spacing w:before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«</w:t>
            </w:r>
            <w:r w:rsidRPr="008A384B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Н</w:t>
            </w: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ациональный обучающий семинар ЦПТИ Российской Федерации» </w:t>
            </w:r>
          </w:p>
          <w:p w:rsidR="004B609C" w:rsidRPr="007911ED" w:rsidRDefault="004B609C" w:rsidP="007911ED">
            <w:pPr>
              <w:spacing w:before="60"/>
              <w:ind w:left="0"/>
              <w:rPr>
                <w:rFonts w:cs="Arial"/>
                <w:b/>
                <w:i/>
                <w:color w:val="002060"/>
                <w:sz w:val="22"/>
                <w:szCs w:val="22"/>
                <w:lang w:val="ru-RU" w:eastAsia="ru-RU"/>
              </w:rPr>
            </w:pPr>
            <w:r w:rsidRPr="008A384B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«</w:t>
            </w:r>
            <w:r w:rsidRPr="006B02E9">
              <w:rPr>
                <w:rFonts w:cs="Arial"/>
                <w:b/>
                <w:i/>
                <w:color w:val="002060"/>
                <w:sz w:val="22"/>
                <w:szCs w:val="22"/>
                <w:lang w:val="ru-RU" w:eastAsia="ru-RU"/>
              </w:rPr>
              <w:t>Представление руководства ВОИС по выявлению и использованию изобретений, являющихся общественным достоянием</w:t>
            </w:r>
            <w:r>
              <w:rPr>
                <w:rFonts w:cs="Arial"/>
                <w:b/>
                <w:i/>
                <w:color w:val="002060"/>
                <w:sz w:val="22"/>
                <w:szCs w:val="22"/>
                <w:lang w:val="ru-RU" w:eastAsia="ru-RU"/>
              </w:rPr>
              <w:t>»</w:t>
            </w:r>
          </w:p>
          <w:p w:rsidR="004B609C" w:rsidRDefault="004B609C" w:rsidP="007042EA">
            <w:pPr>
              <w:spacing w:before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042EA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Модератор: </w:t>
            </w:r>
            <w:r w:rsidRPr="007042EA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АЛБЕГОНОВ Заурбек Хасанович, старший советник Представительства ВОИС в Российской Федерации</w:t>
            </w:r>
          </w:p>
          <w:p w:rsidR="004B609C" w:rsidRDefault="004B609C" w:rsidP="007042EA">
            <w:pPr>
              <w:spacing w:before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Г-н </w:t>
            </w:r>
            <w:r w:rsidRP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Андрю Ч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АЙКОВСКИ, директор отдел доступа к информации издания,</w:t>
            </w:r>
            <w:r w:rsidRPr="0019160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ВОИС </w:t>
            </w:r>
          </w:p>
          <w:p w:rsidR="004B609C" w:rsidRPr="00972D9A" w:rsidRDefault="004B609C" w:rsidP="007042EA">
            <w:pPr>
              <w:spacing w:before="60"/>
              <w:ind w:left="0"/>
              <w:rPr>
                <w:rFonts w:cs="Arial"/>
                <w:color w:val="002060"/>
                <w:sz w:val="24"/>
                <w:szCs w:val="24"/>
                <w:lang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Г</w:t>
            </w:r>
            <w:r w:rsidRPr="00972D9A">
              <w:rPr>
                <w:rFonts w:cs="Arial"/>
                <w:color w:val="002060"/>
                <w:sz w:val="24"/>
                <w:szCs w:val="24"/>
                <w:lang w:eastAsia="ru-RU"/>
              </w:rPr>
              <w:t>-</w:t>
            </w:r>
            <w:r w:rsidRPr="00972D9A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н</w:t>
            </w:r>
            <w:r w:rsidRPr="00972D9A">
              <w:rPr>
                <w:rFonts w:cs="Arial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713E57">
              <w:rPr>
                <w:rFonts w:cs="Arial"/>
                <w:color w:val="002060"/>
                <w:sz w:val="24"/>
                <w:szCs w:val="24"/>
                <w:lang w:eastAsia="ru-RU"/>
              </w:rPr>
              <w:t xml:space="preserve">Вассилиос 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ВЛАХАКИС</w:t>
            </w:r>
            <w:r w:rsidRPr="00972D9A">
              <w:rPr>
                <w:rFonts w:cs="Arial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972D9A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Директор</w:t>
            </w:r>
            <w:r w:rsidRPr="00972D9A">
              <w:rPr>
                <w:rFonts w:cs="Arial"/>
                <w:color w:val="002060"/>
                <w:sz w:val="24"/>
                <w:szCs w:val="24"/>
                <w:lang w:eastAsia="ru-RU"/>
              </w:rPr>
              <w:t xml:space="preserve"> KAINAGORA (Innovation &amp; Intellectual Property Consultants)</w:t>
            </w:r>
          </w:p>
          <w:p w:rsidR="004B609C" w:rsidRPr="00720B65" w:rsidRDefault="004B609C" w:rsidP="007042EA">
            <w:pPr>
              <w:spacing w:before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720B65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актовый зал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437551">
            <w:pPr>
              <w:spacing w:before="120"/>
              <w:ind w:left="0"/>
              <w:jc w:val="center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bCs/>
                <w:color w:val="002060"/>
                <w:sz w:val="24"/>
                <w:szCs w:val="24"/>
                <w:lang w:val="ru-RU"/>
              </w:rPr>
              <w:t>11.30 – 12.00</w:t>
            </w:r>
          </w:p>
        </w:tc>
        <w:tc>
          <w:tcPr>
            <w:tcW w:w="3993" w:type="pct"/>
            <w:gridSpan w:val="2"/>
          </w:tcPr>
          <w:p w:rsidR="004B609C" w:rsidRPr="00771863" w:rsidRDefault="004B609C" w:rsidP="000E0AAE">
            <w:pPr>
              <w:spacing w:before="120"/>
              <w:ind w:left="0"/>
              <w:rPr>
                <w:rFonts w:cs="Arial"/>
                <w:bCs/>
                <w:color w:val="002060"/>
                <w:sz w:val="24"/>
                <w:szCs w:val="24"/>
                <w:lang w:val="ru-RU"/>
              </w:rPr>
            </w:pPr>
            <w:r w:rsidRPr="00771863">
              <w:rPr>
                <w:rFonts w:cs="Arial"/>
                <w:color w:val="002060"/>
                <w:sz w:val="24"/>
                <w:szCs w:val="24"/>
                <w:lang w:eastAsia="ru-RU"/>
              </w:rPr>
              <w:t>КОФЕ-БРЕЙК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252344" w:rsidRDefault="004B609C" w:rsidP="00067904">
            <w:pPr>
              <w:spacing w:before="60" w:after="60"/>
              <w:ind w:left="0"/>
              <w:jc w:val="center"/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</w:pPr>
            <w:r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12</w:t>
            </w:r>
            <w:r w:rsidRPr="00252344"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.</w:t>
            </w:r>
            <w:r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0</w:t>
            </w:r>
            <w:r w:rsidRPr="00252344"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0 - 1</w:t>
            </w:r>
            <w:r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4</w:t>
            </w:r>
            <w:r w:rsidRPr="00252344"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.</w:t>
            </w:r>
            <w:r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0</w:t>
            </w:r>
            <w:r w:rsidRPr="00252344">
              <w:rPr>
                <w:rFonts w:cs="Arial"/>
                <w:b/>
                <w:bCs/>
                <w:color w:val="002060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3993" w:type="pct"/>
            <w:gridSpan w:val="2"/>
          </w:tcPr>
          <w:p w:rsidR="004B609C" w:rsidRDefault="004B609C" w:rsidP="00525E0F">
            <w:pPr>
              <w:spacing w:before="60" w:after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C53B6C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ОБРАЗОВАТЕЛЬНАЯ </w:t>
            </w: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МОЛОДЕЖНАЯ СЕССИЯ </w:t>
            </w:r>
          </w:p>
          <w:p w:rsidR="004B609C" w:rsidRPr="0030691E" w:rsidRDefault="004B609C" w:rsidP="007042EA">
            <w:pPr>
              <w:spacing w:before="120" w:after="60"/>
              <w:ind w:left="0"/>
              <w:jc w:val="both"/>
              <w:rPr>
                <w:rFonts w:cs="Arial"/>
                <w:color w:val="002060"/>
                <w:sz w:val="24"/>
                <w:szCs w:val="24"/>
                <w:lang w:val="ru-RU"/>
              </w:rPr>
            </w:pPr>
            <w:r w:rsidRPr="0030691E">
              <w:rPr>
                <w:rFonts w:cs="Arial"/>
                <w:b/>
                <w:color w:val="002060"/>
                <w:sz w:val="24"/>
                <w:szCs w:val="24"/>
                <w:lang w:val="ru-RU"/>
              </w:rPr>
              <w:t xml:space="preserve">Модератор: </w:t>
            </w:r>
            <w:r w:rsidRPr="007042EA">
              <w:rPr>
                <w:rFonts w:cs="Arial"/>
                <w:color w:val="002060"/>
                <w:sz w:val="24"/>
                <w:szCs w:val="24"/>
                <w:lang w:val="ru-RU"/>
              </w:rPr>
              <w:t>БОРОВИКОВ Юрий Сергеевич,</w:t>
            </w:r>
            <w:r>
              <w:rPr>
                <w:rFonts w:cs="Arial"/>
                <w:color w:val="002060"/>
                <w:sz w:val="24"/>
                <w:szCs w:val="24"/>
                <w:lang w:val="ru-RU"/>
              </w:rPr>
              <w:t xml:space="preserve"> </w:t>
            </w:r>
            <w:r w:rsidRPr="007042EA">
              <w:rPr>
                <w:rFonts w:cs="Arial"/>
                <w:color w:val="002060"/>
                <w:sz w:val="24"/>
                <w:szCs w:val="24"/>
                <w:lang w:val="ru-RU"/>
              </w:rPr>
              <w:t>и.о. ректора Новгородского государственного университет</w:t>
            </w:r>
            <w:r>
              <w:rPr>
                <w:rFonts w:cs="Arial"/>
                <w:color w:val="002060"/>
                <w:sz w:val="24"/>
                <w:szCs w:val="24"/>
                <w:lang w:val="ru-RU"/>
              </w:rPr>
              <w:t>а</w:t>
            </w:r>
            <w:r w:rsidRPr="007042EA">
              <w:rPr>
                <w:rFonts w:cs="Arial"/>
                <w:color w:val="002060"/>
                <w:sz w:val="24"/>
                <w:szCs w:val="24"/>
                <w:lang w:val="ru-RU"/>
              </w:rPr>
              <w:t xml:space="preserve"> имени Ярослава Мудрого</w:t>
            </w:r>
          </w:p>
          <w:p w:rsidR="004B609C" w:rsidRPr="00C53B6C" w:rsidRDefault="004B609C" w:rsidP="007042EA">
            <w:pPr>
              <w:spacing w:before="60" w:after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9E60D2">
              <w:rPr>
                <w:rFonts w:cs="Arial"/>
                <w:i/>
                <w:color w:val="002060"/>
                <w:sz w:val="24"/>
                <w:szCs w:val="24"/>
                <w:lang w:val="ru-RU"/>
              </w:rPr>
              <w:t>актовый зал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93" w:type="pct"/>
            <w:gridSpan w:val="2"/>
          </w:tcPr>
          <w:p w:rsidR="004B609C" w:rsidRPr="00771863" w:rsidRDefault="004B609C" w:rsidP="00D64B19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7186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ШИПИЦЫН Егор Андреевич, исполнительный директор Национальной ассоциации трансфера технологий</w:t>
            </w:r>
          </w:p>
          <w:p w:rsidR="004B609C" w:rsidRPr="002245C8" w:rsidRDefault="004B609C" w:rsidP="00D64B19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«Кооперация как инструмент, необходимый для решения задач национальных  проектов и реализации национальной технологической инициативы»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93" w:type="pct"/>
            <w:gridSpan w:val="2"/>
          </w:tcPr>
          <w:p w:rsidR="004B609C" w:rsidRDefault="004B609C" w:rsidP="002245C8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2245C8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Б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АРЫШЕВ Руслан Александрович,</w:t>
            </w:r>
            <w:r w:rsidRPr="002245C8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руководитель проекта «Создание и запуск цифровой платформы обмена знаниями и управления авторскими правами»,  ФГАОУ ВО «Сибирский федеральный университет»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93" w:type="pct"/>
            <w:gridSpan w:val="2"/>
          </w:tcPr>
          <w:p w:rsidR="004B609C" w:rsidRDefault="004B609C" w:rsidP="005D20F0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/>
              </w:rPr>
            </w:pPr>
            <w:r w:rsidRPr="005D20F0">
              <w:rPr>
                <w:rFonts w:cs="Arial"/>
                <w:color w:val="002060"/>
                <w:sz w:val="24"/>
                <w:szCs w:val="24"/>
                <w:lang w:val="ru-RU"/>
              </w:rPr>
              <w:t>Ш</w:t>
            </w:r>
            <w:r>
              <w:rPr>
                <w:rFonts w:cs="Arial"/>
                <w:color w:val="002060"/>
                <w:sz w:val="24"/>
                <w:szCs w:val="24"/>
                <w:lang w:val="ru-RU"/>
              </w:rPr>
              <w:t>АМСУТДИНОВ Эмиль Василович,</w:t>
            </w:r>
            <w:r w:rsidRPr="005D20F0">
              <w:rPr>
                <w:rFonts w:cs="Arial"/>
                <w:color w:val="002060"/>
                <w:sz w:val="24"/>
                <w:szCs w:val="24"/>
                <w:lang w:val="ru-RU"/>
              </w:rPr>
              <w:t xml:space="preserve"> проректор по научной работе </w:t>
            </w:r>
            <w:r w:rsidRPr="00227B2C">
              <w:rPr>
                <w:rFonts w:cs="Arial"/>
                <w:color w:val="002060"/>
                <w:sz w:val="24"/>
                <w:szCs w:val="24"/>
                <w:lang w:val="ru-RU"/>
              </w:rPr>
              <w:t>Казанского энергетического университета</w:t>
            </w:r>
          </w:p>
          <w:p w:rsidR="004B609C" w:rsidRPr="007042EA" w:rsidRDefault="004B609C" w:rsidP="005D20F0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/>
              </w:rPr>
            </w:pPr>
            <w:r w:rsidRPr="007042EA">
              <w:rPr>
                <w:rFonts w:cs="Arial"/>
                <w:i/>
                <w:color w:val="002060"/>
                <w:sz w:val="24"/>
                <w:szCs w:val="24"/>
                <w:lang w:val="ru-RU"/>
              </w:rPr>
              <w:t>«Лучшие практики по организации работы в сфере интеллектуальной собственности на примере Казанского государственного энергетического университета»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93" w:type="pct"/>
            <w:gridSpan w:val="2"/>
          </w:tcPr>
          <w:p w:rsidR="004B609C" w:rsidRPr="00D64B19" w:rsidRDefault="004B609C" w:rsidP="00D64B19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D64B19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МОНАСТЫРСКИЙ Денис Викторович, заведующий научно- образовательным центром ФГБУ «Федеральный институт промышленной собственности»</w:t>
            </w:r>
          </w:p>
          <w:p w:rsidR="004B609C" w:rsidRDefault="004B609C" w:rsidP="00D64B19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D64B19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«Образование в сфере интеллектуальной собственности: вызовы, тенденции, решения»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93" w:type="pct"/>
            <w:gridSpan w:val="2"/>
          </w:tcPr>
          <w:p w:rsidR="004B609C" w:rsidRDefault="004B609C" w:rsidP="007042EA">
            <w:pPr>
              <w:spacing w:before="60" w:after="60"/>
              <w:ind w:left="0"/>
              <w:rPr>
                <w:lang w:val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Представитель </w:t>
            </w:r>
            <w:r w:rsidRPr="007042EA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ФГАУ «Фонда новых форм развития образования» (федерального оператора детских технопарков «Кванториум»)</w:t>
            </w:r>
            <w:r w:rsidRPr="007042EA">
              <w:rPr>
                <w:lang w:val="ru-RU"/>
              </w:rPr>
              <w:t xml:space="preserve"> </w:t>
            </w:r>
          </w:p>
          <w:p w:rsidR="004B609C" w:rsidRPr="00835853" w:rsidRDefault="004B609C" w:rsidP="007042EA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835853">
              <w:rPr>
                <w:i/>
                <w:lang w:val="ru-RU"/>
              </w:rPr>
              <w:t>(</w:t>
            </w:r>
            <w:r w:rsidRPr="00835853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ожидается подтверждение по участию спикера)</w:t>
            </w:r>
          </w:p>
          <w:p w:rsidR="004B609C" w:rsidRPr="00771863" w:rsidRDefault="004B609C" w:rsidP="007042EA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835853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(тема доклада уточняется)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93" w:type="pct"/>
            <w:gridSpan w:val="2"/>
          </w:tcPr>
          <w:p w:rsidR="004B609C" w:rsidRDefault="004B609C" w:rsidP="005D20F0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Представитель </w:t>
            </w:r>
            <w:r w:rsidRPr="007042EA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ФГБУ «Фонд содействия развитию малых форм предприятий в научно-технической сфере»</w:t>
            </w:r>
          </w:p>
          <w:p w:rsidR="004B609C" w:rsidRPr="007042EA" w:rsidRDefault="004B609C" w:rsidP="007042EA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042EA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(ожидается подтверждение по участию спикера)</w:t>
            </w:r>
          </w:p>
          <w:p w:rsidR="004B609C" w:rsidRPr="00771863" w:rsidRDefault="004B609C" w:rsidP="007042EA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7042EA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(тема доклада уточняется)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93" w:type="pct"/>
            <w:gridSpan w:val="2"/>
          </w:tcPr>
          <w:p w:rsidR="004B609C" w:rsidRDefault="004B609C" w:rsidP="007042EA">
            <w:pPr>
              <w:spacing w:before="60" w:after="60"/>
              <w:ind w:left="0"/>
              <w:rPr>
                <w:color w:val="002060"/>
                <w:sz w:val="24"/>
                <w:szCs w:val="24"/>
                <w:lang w:val="ru-RU"/>
              </w:rPr>
            </w:pPr>
            <w:r>
              <w:rPr>
                <w:color w:val="002060"/>
                <w:sz w:val="24"/>
                <w:szCs w:val="24"/>
                <w:lang w:val="ru-RU"/>
              </w:rPr>
              <w:t>БЕЛОВА Екатерина Андреевна, заведующий сектором ЦПТИ Всероссийской патентно-технической библиотеки  ФГБУ «Федеральный институт промышленной собственности»</w:t>
            </w:r>
          </w:p>
          <w:p w:rsidR="004B609C" w:rsidRPr="00771863" w:rsidRDefault="004B609C" w:rsidP="00E002C3">
            <w:pPr>
              <w:spacing w:before="60" w:after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i/>
                <w:color w:val="002060"/>
                <w:sz w:val="24"/>
                <w:szCs w:val="24"/>
                <w:lang w:val="ru-RU"/>
              </w:rPr>
              <w:t xml:space="preserve">«Презентация </w:t>
            </w:r>
            <w:r w:rsidRPr="00E002C3">
              <w:rPr>
                <w:i/>
                <w:color w:val="002060"/>
                <w:sz w:val="24"/>
                <w:szCs w:val="24"/>
                <w:lang w:val="ru-RU"/>
              </w:rPr>
              <w:t>Всероссийского конкурса просветительских проектов</w:t>
            </w:r>
            <w:r>
              <w:rPr>
                <w:i/>
                <w:color w:val="002060"/>
                <w:sz w:val="24"/>
                <w:szCs w:val="24"/>
                <w:lang w:val="ru-RU"/>
              </w:rPr>
              <w:t xml:space="preserve"> </w:t>
            </w:r>
            <w:r w:rsidRPr="00E002C3">
              <w:rPr>
                <w:i/>
                <w:color w:val="002060"/>
                <w:sz w:val="24"/>
                <w:szCs w:val="24"/>
                <w:lang w:val="ru-RU"/>
              </w:rPr>
              <w:t>среди Центров поддержки технологий и инноваций Российской Федерации «Интеллектуальный хэш-трек»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525E0F">
            <w:pPr>
              <w:spacing w:before="60" w:after="60"/>
              <w:ind w:left="0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ru-RU" w:eastAsia="ru-RU"/>
              </w:rPr>
            </w:pPr>
          </w:p>
        </w:tc>
        <w:tc>
          <w:tcPr>
            <w:tcW w:w="3993" w:type="pct"/>
            <w:gridSpan w:val="2"/>
          </w:tcPr>
          <w:p w:rsidR="004B609C" w:rsidRDefault="004B609C" w:rsidP="00E002C3">
            <w:pPr>
              <w:spacing w:before="60" w:after="60"/>
              <w:ind w:left="0"/>
              <w:rPr>
                <w:b/>
                <w:color w:val="002060"/>
                <w:sz w:val="24"/>
                <w:szCs w:val="24"/>
                <w:lang w:val="ru-RU"/>
              </w:rPr>
            </w:pPr>
            <w:r w:rsidRPr="00236484">
              <w:rPr>
                <w:color w:val="002060"/>
                <w:sz w:val="24"/>
                <w:szCs w:val="24"/>
                <w:lang w:val="ru-RU"/>
              </w:rPr>
              <w:t>С</w:t>
            </w:r>
            <w:r>
              <w:rPr>
                <w:color w:val="002060"/>
                <w:sz w:val="24"/>
                <w:szCs w:val="24"/>
                <w:lang w:val="ru-RU"/>
              </w:rPr>
              <w:t>ЕРГЕЕВА Елена Игоревна, р</w:t>
            </w:r>
            <w:r w:rsidRPr="00236484">
              <w:rPr>
                <w:color w:val="002060"/>
                <w:sz w:val="24"/>
                <w:szCs w:val="24"/>
                <w:lang w:val="ru-RU"/>
              </w:rPr>
              <w:t>уководитель направления энергоэффективных и ядерных технологий</w:t>
            </w:r>
            <w:r>
              <w:rPr>
                <w:color w:val="002060"/>
                <w:sz w:val="24"/>
                <w:szCs w:val="24"/>
                <w:lang w:val="ru-RU"/>
              </w:rPr>
              <w:t xml:space="preserve">, </w:t>
            </w:r>
            <w:r w:rsidRPr="00236484">
              <w:rPr>
                <w:color w:val="002060"/>
                <w:sz w:val="24"/>
                <w:szCs w:val="24"/>
                <w:lang w:val="ru-RU"/>
              </w:rPr>
              <w:t xml:space="preserve">Грантовая и экспертная </w:t>
            </w:r>
            <w:r>
              <w:rPr>
                <w:color w:val="002060"/>
                <w:sz w:val="24"/>
                <w:szCs w:val="24"/>
                <w:lang w:val="ru-RU"/>
              </w:rPr>
              <w:t xml:space="preserve">фонда «Сколково» </w:t>
            </w:r>
            <w:r w:rsidRPr="00E002C3">
              <w:rPr>
                <w:color w:val="002060"/>
                <w:sz w:val="24"/>
                <w:szCs w:val="24"/>
                <w:lang w:val="ru-RU"/>
              </w:rPr>
              <w:t>служба (</w:t>
            </w:r>
            <w:r w:rsidRPr="00E002C3">
              <w:rPr>
                <w:i/>
                <w:color w:val="002060"/>
                <w:sz w:val="24"/>
                <w:szCs w:val="24"/>
                <w:lang w:val="ru-RU"/>
              </w:rPr>
              <w:t>участие</w:t>
            </w:r>
            <w:r>
              <w:rPr>
                <w:i/>
                <w:color w:val="002060"/>
                <w:sz w:val="24"/>
                <w:szCs w:val="24"/>
                <w:lang w:val="ru-RU"/>
              </w:rPr>
              <w:t xml:space="preserve"> в </w:t>
            </w:r>
            <w:r w:rsidRPr="00E002C3">
              <w:rPr>
                <w:i/>
                <w:color w:val="002060"/>
                <w:sz w:val="24"/>
                <w:szCs w:val="24"/>
                <w:lang w:val="ru-RU"/>
              </w:rPr>
              <w:t>режиме видиоконференцсвязи</w:t>
            </w:r>
            <w:r>
              <w:rPr>
                <w:i/>
                <w:color w:val="002060"/>
                <w:sz w:val="24"/>
                <w:szCs w:val="24"/>
                <w:lang w:val="ru-RU"/>
              </w:rPr>
              <w:t>)</w:t>
            </w:r>
          </w:p>
          <w:p w:rsidR="004B609C" w:rsidRPr="00835853" w:rsidRDefault="004B609C" w:rsidP="00E002C3">
            <w:pPr>
              <w:spacing w:before="60" w:after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835853">
              <w:rPr>
                <w:i/>
                <w:color w:val="002060"/>
                <w:sz w:val="24"/>
                <w:szCs w:val="24"/>
                <w:lang w:val="ru-RU"/>
              </w:rPr>
              <w:t>«Грантовая поддержка и экспертиза проектов Фонда «Сколково»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835853" w:rsidRDefault="004B609C" w:rsidP="00E002C3">
            <w:pPr>
              <w:ind w:left="199"/>
              <w:rPr>
                <w:b/>
                <w:color w:val="002060"/>
                <w:sz w:val="24"/>
                <w:szCs w:val="24"/>
                <w:lang w:val="ru-RU"/>
              </w:rPr>
            </w:pPr>
            <w:r w:rsidRPr="00835853">
              <w:rPr>
                <w:b/>
                <w:color w:val="002060"/>
                <w:sz w:val="24"/>
                <w:szCs w:val="24"/>
                <w:lang w:val="ru-RU"/>
              </w:rPr>
              <w:t>12.30 – 14.00</w:t>
            </w:r>
          </w:p>
        </w:tc>
        <w:tc>
          <w:tcPr>
            <w:tcW w:w="3993" w:type="pct"/>
            <w:gridSpan w:val="2"/>
          </w:tcPr>
          <w:p w:rsidR="004B609C" w:rsidRDefault="004B609C" w:rsidP="00444481">
            <w:pPr>
              <w:spacing w:before="120" w:after="0"/>
              <w:ind w:left="0" w:hanging="34"/>
              <w:jc w:val="both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СПЕЦИАЛЬНОЕ МЕРОПРИЯТИЕ </w:t>
            </w:r>
          </w:p>
          <w:p w:rsidR="004B609C" w:rsidRDefault="004B609C" w:rsidP="00444481">
            <w:pPr>
              <w:spacing w:before="120" w:after="0"/>
              <w:ind w:left="0" w:hanging="34"/>
              <w:jc w:val="both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Публичная лекция для государственных и муниципальных служащих: «Интеллектуальная собственность в эпоху цифровой экономики» </w:t>
            </w:r>
          </w:p>
          <w:p w:rsidR="004B609C" w:rsidRPr="003C65B9" w:rsidRDefault="004B609C" w:rsidP="00444481">
            <w:pPr>
              <w:spacing w:before="120" w:after="0"/>
              <w:ind w:left="0" w:hanging="34"/>
              <w:jc w:val="both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3C65B9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БЛИЗНЕЦ Иван Анатольевич, д.ю.н., профессор, ректор Государственного образовательного учреждения высшего профессионального образования «Российская государственная академия интеллектуальной собственности»</w:t>
            </w:r>
          </w:p>
        </w:tc>
      </w:tr>
      <w:tr w:rsidR="004B609C" w:rsidRPr="00771863" w:rsidTr="00E002C3">
        <w:trPr>
          <w:trHeight w:val="616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252344" w:rsidRDefault="004B609C" w:rsidP="00E002C3">
            <w:pPr>
              <w:spacing w:before="120"/>
              <w:ind w:left="0"/>
              <w:jc w:val="center"/>
              <w:rPr>
                <w:rFonts w:cs="Arial"/>
                <w:bCs/>
                <w:color w:val="002060"/>
                <w:sz w:val="26"/>
                <w:szCs w:val="26"/>
                <w:lang w:val="ru-RU"/>
              </w:rPr>
            </w:pPr>
            <w:r w:rsidRPr="00252344">
              <w:rPr>
                <w:rFonts w:cs="Arial"/>
                <w:bCs/>
                <w:color w:val="002060"/>
                <w:sz w:val="26"/>
                <w:szCs w:val="26"/>
                <w:lang w:val="ru-RU"/>
              </w:rPr>
              <w:lastRenderedPageBreak/>
              <w:t>14.</w:t>
            </w:r>
            <w:r>
              <w:rPr>
                <w:rFonts w:cs="Arial"/>
                <w:bCs/>
                <w:color w:val="002060"/>
                <w:sz w:val="26"/>
                <w:szCs w:val="26"/>
                <w:lang w:val="ru-RU"/>
              </w:rPr>
              <w:t>00 – 14.45</w:t>
            </w:r>
          </w:p>
        </w:tc>
        <w:tc>
          <w:tcPr>
            <w:tcW w:w="3993" w:type="pct"/>
            <w:gridSpan w:val="2"/>
          </w:tcPr>
          <w:p w:rsidR="004B609C" w:rsidRPr="00BD6F13" w:rsidRDefault="004B609C" w:rsidP="00EA4D9E">
            <w:pPr>
              <w:spacing w:before="120" w:after="0"/>
              <w:ind w:left="0" w:hanging="34"/>
              <w:jc w:val="both"/>
              <w:rPr>
                <w:rFonts w:cs="Arial"/>
                <w:iCs/>
                <w:color w:val="002060"/>
                <w:sz w:val="24"/>
                <w:szCs w:val="24"/>
                <w:lang w:val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ОБЕД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067904" w:rsidRDefault="004B609C" w:rsidP="00E002C3">
            <w:pPr>
              <w:spacing w:before="12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1</w:t>
            </w: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4</w:t>
            </w: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.</w:t>
            </w: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45</w:t>
            </w: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 xml:space="preserve"> - </w:t>
            </w: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15</w:t>
            </w:r>
            <w:r w:rsidRPr="00067904"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.</w:t>
            </w:r>
            <w:r>
              <w:rPr>
                <w:rFonts w:cs="Arial"/>
                <w:b/>
                <w:bCs/>
                <w:color w:val="002060"/>
                <w:sz w:val="24"/>
                <w:szCs w:val="24"/>
                <w:lang w:val="ru-RU"/>
              </w:rPr>
              <w:t>15</w:t>
            </w:r>
          </w:p>
        </w:tc>
        <w:tc>
          <w:tcPr>
            <w:tcW w:w="3993" w:type="pct"/>
            <w:gridSpan w:val="2"/>
          </w:tcPr>
          <w:p w:rsidR="004B609C" w:rsidRPr="00BD6F13" w:rsidRDefault="004B609C" w:rsidP="00EA4D9E">
            <w:pPr>
              <w:spacing w:before="120" w:after="60"/>
              <w:ind w:left="0"/>
              <w:jc w:val="both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BD6F13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И</w:t>
            </w:r>
            <w:r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ТОГОВАЯ СЕССИЯ </w:t>
            </w:r>
            <w:r w:rsidRPr="00BD6F13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 xml:space="preserve">  </w:t>
            </w:r>
          </w:p>
          <w:p w:rsidR="008D66D4" w:rsidRDefault="004B609C" w:rsidP="008D66D4">
            <w:pPr>
              <w:spacing w:before="60"/>
              <w:ind w:left="0"/>
              <w:jc w:val="both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E002C3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Модератор:</w:t>
            </w:r>
            <w:r w:rsidRPr="00E002C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 w:rsidR="008D66D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ЗУБОВ Юрий Сергеевич</w:t>
            </w:r>
            <w:r w:rsidRPr="004C0CD5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, </w:t>
            </w:r>
            <w:r w:rsidR="008D66D4" w:rsidRPr="008D66D4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заместитель руководителя Федеральной службы по интеллектуальной собственности</w:t>
            </w:r>
            <w:r w:rsidRPr="004C0CD5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</w:t>
            </w:r>
          </w:p>
          <w:p w:rsidR="004B609C" w:rsidRPr="00652EBC" w:rsidRDefault="004B609C" w:rsidP="008D66D4">
            <w:pPr>
              <w:spacing w:before="60"/>
              <w:ind w:left="0"/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</w:pPr>
            <w:r w:rsidRPr="00652EBC">
              <w:rPr>
                <w:rFonts w:cs="Arial"/>
                <w:i/>
                <w:color w:val="002060"/>
                <w:sz w:val="24"/>
                <w:szCs w:val="24"/>
                <w:lang w:val="ru-RU" w:eastAsia="ru-RU"/>
              </w:rPr>
              <w:t>актовый зал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EA4D9E">
            <w:pPr>
              <w:spacing w:before="120" w:after="6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93" w:type="pct"/>
            <w:gridSpan w:val="2"/>
          </w:tcPr>
          <w:p w:rsidR="004B609C" w:rsidRDefault="004B609C" w:rsidP="00601AD3">
            <w:pPr>
              <w:spacing w:before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601AD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Ш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АРАГ</w:t>
            </w:r>
            <w:r w:rsidRPr="00601AD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Глеб Витальевич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,</w:t>
            </w:r>
            <w:r w:rsidRPr="00601AD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Президент  Ассоциации ЦПТИ</w:t>
            </w:r>
          </w:p>
          <w:p w:rsidR="004B609C" w:rsidRDefault="004B609C" w:rsidP="00601AD3">
            <w:pPr>
              <w:spacing w:before="60"/>
              <w:ind w:left="0"/>
              <w:rPr>
                <w:rFonts w:cs="Arial"/>
                <w:color w:val="002060"/>
                <w:sz w:val="24"/>
                <w:szCs w:val="24"/>
                <w:lang w:val="ru-RU" w:eastAsia="ru-RU"/>
              </w:rPr>
            </w:pPr>
            <w:r w:rsidRPr="00601AD3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«О реализации Центрами поддержки технологий и инноваций  Российской Федерации мероприятий национальной программы «Цифровая экономика Российской Федерации»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771863" w:rsidRDefault="004B609C" w:rsidP="00EA4D9E">
            <w:pPr>
              <w:spacing w:before="120" w:after="6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993" w:type="pct"/>
            <w:gridSpan w:val="2"/>
          </w:tcPr>
          <w:p w:rsidR="004B609C" w:rsidRPr="005D20F0" w:rsidRDefault="004B609C" w:rsidP="00437551">
            <w:pPr>
              <w:spacing w:before="60"/>
              <w:ind w:left="0"/>
              <w:rPr>
                <w:rFonts w:cs="Arial"/>
                <w:b/>
                <w:i/>
                <w:color w:val="002060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О</w:t>
            </w:r>
            <w:r w:rsidRPr="000D7AD9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бсуждение резолюции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, в</w:t>
            </w:r>
            <w:r w:rsidRPr="000D7AD9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ручение 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участникам Съезда дипломов, </w:t>
            </w:r>
            <w:r w:rsidRPr="0043755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грамот РОСПАТЕНТА, сертификатов ВОИС</w:t>
            </w:r>
            <w:r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, закрытие съезда</w:t>
            </w:r>
            <w:r w:rsidRPr="00437551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4B609C" w:rsidRPr="00771863" w:rsidTr="004C6B9A">
        <w:trPr>
          <w:trHeight w:val="20"/>
        </w:trPr>
        <w:tc>
          <w:tcPr>
            <w:tcW w:w="100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09C" w:rsidRPr="00835853" w:rsidRDefault="004B609C" w:rsidP="00444481">
            <w:pPr>
              <w:spacing w:before="120" w:after="60"/>
              <w:ind w:left="0"/>
              <w:jc w:val="center"/>
              <w:rPr>
                <w:rFonts w:cs="Arial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835853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15.30-16.30</w:t>
            </w:r>
          </w:p>
        </w:tc>
        <w:tc>
          <w:tcPr>
            <w:tcW w:w="3993" w:type="pct"/>
            <w:gridSpan w:val="2"/>
          </w:tcPr>
          <w:p w:rsidR="004B609C" w:rsidRPr="00236484" w:rsidRDefault="004B609C" w:rsidP="00444481">
            <w:pPr>
              <w:spacing w:before="60"/>
              <w:ind w:left="0"/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</w:pPr>
            <w:r w:rsidRPr="00236484">
              <w:rPr>
                <w:rFonts w:cs="Arial"/>
                <w:b/>
                <w:color w:val="002060"/>
                <w:sz w:val="24"/>
                <w:szCs w:val="24"/>
                <w:lang w:val="ru-RU" w:eastAsia="ru-RU"/>
              </w:rPr>
              <w:t>КУЛЬТУРНАЯ ПРОГРАММА</w:t>
            </w:r>
          </w:p>
        </w:tc>
      </w:tr>
    </w:tbl>
    <w:p w:rsidR="00B16753" w:rsidRPr="00771863" w:rsidRDefault="00B16753" w:rsidP="00227B2C">
      <w:pPr>
        <w:spacing w:after="0"/>
        <w:ind w:left="0"/>
        <w:jc w:val="center"/>
        <w:rPr>
          <w:rFonts w:cs="Arial"/>
          <w:b/>
          <w:bCs/>
          <w:color w:val="002060"/>
          <w:sz w:val="24"/>
          <w:szCs w:val="24"/>
          <w:u w:val="single"/>
          <w:lang w:val="ru-RU"/>
        </w:rPr>
      </w:pPr>
    </w:p>
    <w:sectPr w:rsidR="00B16753" w:rsidRPr="00771863" w:rsidSect="00067904">
      <w:footerReference w:type="even" r:id="rId13"/>
      <w:footerReference w:type="default" r:id="rId14"/>
      <w:pgSz w:w="11907" w:h="16840" w:code="9"/>
      <w:pgMar w:top="851" w:right="851" w:bottom="709" w:left="1418" w:header="51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9C" w:rsidRDefault="00613F9C">
      <w:r>
        <w:separator/>
      </w:r>
    </w:p>
    <w:p w:rsidR="00613F9C" w:rsidRDefault="00613F9C"/>
  </w:endnote>
  <w:endnote w:type="continuationSeparator" w:id="0">
    <w:p w:rsidR="00613F9C" w:rsidRDefault="00613F9C">
      <w:r>
        <w:separator/>
      </w:r>
    </w:p>
    <w:p w:rsidR="00613F9C" w:rsidRDefault="00613F9C">
      <w:pPr>
        <w:pStyle w:val="a8"/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613F9C" w:rsidRDefault="00613F9C"/>
  </w:endnote>
  <w:endnote w:type="continuationNotice" w:id="1">
    <w:p w:rsidR="00613F9C" w:rsidRDefault="00613F9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  <w:p w:rsidR="00613F9C" w:rsidRDefault="00613F9C"/>
    <w:p w:rsidR="00613F9C" w:rsidRDefault="00613F9C">
      <w:pPr>
        <w:jc w:val="cen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04" w:rsidRDefault="00876204" w:rsidP="000B0AD4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76204" w:rsidRDefault="0087620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04" w:rsidRDefault="00876204" w:rsidP="000B0AD4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21891">
      <w:rPr>
        <w:rStyle w:val="af4"/>
        <w:noProof/>
      </w:rPr>
      <w:t>11</w:t>
    </w:r>
    <w:r>
      <w:rPr>
        <w:rStyle w:val="af4"/>
      </w:rPr>
      <w:fldChar w:fldCharType="end"/>
    </w:r>
  </w:p>
  <w:p w:rsidR="00876204" w:rsidRDefault="008762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9C" w:rsidRDefault="00613F9C">
      <w:r>
        <w:separator/>
      </w:r>
    </w:p>
    <w:p w:rsidR="00613F9C" w:rsidRDefault="00613F9C"/>
  </w:footnote>
  <w:footnote w:type="continuationSeparator" w:id="0">
    <w:p w:rsidR="00613F9C" w:rsidRDefault="00613F9C">
      <w:r>
        <w:separator/>
      </w:r>
    </w:p>
    <w:p w:rsidR="00613F9C" w:rsidRDefault="00613F9C">
      <w:pPr>
        <w:pStyle w:val="a8"/>
        <w:spacing w:after="60"/>
        <w:rPr>
          <w:sz w:val="17"/>
        </w:rPr>
      </w:pPr>
      <w:r>
        <w:rPr>
          <w:sz w:val="17"/>
        </w:rPr>
        <w:t>[Footnote continued from previous page]</w:t>
      </w:r>
    </w:p>
    <w:p w:rsidR="00613F9C" w:rsidRDefault="00613F9C"/>
  </w:footnote>
  <w:footnote w:type="continuationNotice" w:id="1">
    <w:p w:rsidR="00613F9C" w:rsidRDefault="00613F9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  <w:p w:rsidR="00613F9C" w:rsidRDefault="00613F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0B"/>
    <w:multiLevelType w:val="hybridMultilevel"/>
    <w:tmpl w:val="46A82C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7B85"/>
    <w:multiLevelType w:val="hybridMultilevel"/>
    <w:tmpl w:val="B6521DEC"/>
    <w:lvl w:ilvl="0" w:tplc="F3082946">
      <w:start w:val="3"/>
      <w:numFmt w:val="lowerLetter"/>
      <w:lvlText w:val="%1)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2">
    <w:nsid w:val="15E93000"/>
    <w:multiLevelType w:val="hybridMultilevel"/>
    <w:tmpl w:val="AFC22AA4"/>
    <w:lvl w:ilvl="0" w:tplc="5A248B12">
      <w:start w:val="3"/>
      <w:numFmt w:val="lowerLetter"/>
      <w:lvlText w:val="%1)"/>
      <w:lvlJc w:val="left"/>
      <w:pPr>
        <w:tabs>
          <w:tab w:val="num" w:pos="3486"/>
        </w:tabs>
        <w:ind w:left="3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6"/>
        </w:tabs>
        <w:ind w:left="42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26"/>
        </w:tabs>
        <w:ind w:left="49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6"/>
        </w:tabs>
        <w:ind w:left="56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66"/>
        </w:tabs>
        <w:ind w:left="63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86"/>
        </w:tabs>
        <w:ind w:left="70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06"/>
        </w:tabs>
        <w:ind w:left="78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26"/>
        </w:tabs>
        <w:ind w:left="85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46"/>
        </w:tabs>
        <w:ind w:left="9246" w:hanging="180"/>
      </w:pPr>
    </w:lvl>
  </w:abstractNum>
  <w:abstractNum w:abstractNumId="3">
    <w:nsid w:val="1D5D3795"/>
    <w:multiLevelType w:val="hybridMultilevel"/>
    <w:tmpl w:val="1AA48722"/>
    <w:lvl w:ilvl="0" w:tplc="A55AEDEA">
      <w:start w:val="1"/>
      <w:numFmt w:val="lowerLetter"/>
      <w:pStyle w:val="Item01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B1598"/>
    <w:multiLevelType w:val="hybridMultilevel"/>
    <w:tmpl w:val="B77A3E9C"/>
    <w:lvl w:ilvl="0" w:tplc="ED56AEA0">
      <w:start w:val="2"/>
      <w:numFmt w:val="lowerLetter"/>
      <w:lvlText w:val="(%1)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5">
    <w:nsid w:val="24C83D96"/>
    <w:multiLevelType w:val="hybridMultilevel"/>
    <w:tmpl w:val="D3E6993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6">
    <w:nsid w:val="26FC5CB7"/>
    <w:multiLevelType w:val="hybridMultilevel"/>
    <w:tmpl w:val="596CE8BE"/>
    <w:lvl w:ilvl="0" w:tplc="0409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7">
    <w:nsid w:val="2C39531C"/>
    <w:multiLevelType w:val="hybridMultilevel"/>
    <w:tmpl w:val="1CD4672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E1557"/>
    <w:multiLevelType w:val="hybridMultilevel"/>
    <w:tmpl w:val="F6B87FFC"/>
    <w:lvl w:ilvl="0" w:tplc="4FD032FA">
      <w:start w:val="2"/>
      <w:numFmt w:val="lowerLetter"/>
      <w:lvlText w:val="(%1)"/>
      <w:lvlJc w:val="left"/>
      <w:pPr>
        <w:tabs>
          <w:tab w:val="num" w:pos="3975"/>
        </w:tabs>
        <w:ind w:left="397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9">
    <w:nsid w:val="36F16977"/>
    <w:multiLevelType w:val="hybridMultilevel"/>
    <w:tmpl w:val="AC8E3292"/>
    <w:lvl w:ilvl="0" w:tplc="A12EEB34">
      <w:start w:val="5"/>
      <w:numFmt w:val="lowerLetter"/>
      <w:lvlText w:val="(%1)"/>
      <w:lvlJc w:val="left"/>
      <w:pPr>
        <w:tabs>
          <w:tab w:val="num" w:pos="5106"/>
        </w:tabs>
        <w:ind w:left="510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0">
    <w:nsid w:val="3D0A692A"/>
    <w:multiLevelType w:val="hybridMultilevel"/>
    <w:tmpl w:val="C54C9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44ADA"/>
    <w:multiLevelType w:val="hybridMultilevel"/>
    <w:tmpl w:val="F2BC9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E6481B"/>
    <w:multiLevelType w:val="hybridMultilevel"/>
    <w:tmpl w:val="B9B28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24052"/>
    <w:multiLevelType w:val="hybridMultilevel"/>
    <w:tmpl w:val="623E613C"/>
    <w:lvl w:ilvl="0" w:tplc="6786EB6E">
      <w:start w:val="4"/>
      <w:numFmt w:val="lowerLetter"/>
      <w:lvlText w:val="(%1)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9"/>
        </w:tabs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</w:lvl>
  </w:abstractNum>
  <w:abstractNum w:abstractNumId="14">
    <w:nsid w:val="4E816999"/>
    <w:multiLevelType w:val="hybridMultilevel"/>
    <w:tmpl w:val="175691EE"/>
    <w:lvl w:ilvl="0" w:tplc="B9F4352A">
      <w:start w:val="2"/>
      <w:numFmt w:val="lowerLetter"/>
      <w:lvlText w:val="(%1)"/>
      <w:lvlJc w:val="left"/>
      <w:pPr>
        <w:tabs>
          <w:tab w:val="num" w:pos="3759"/>
        </w:tabs>
        <w:ind w:left="37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479"/>
        </w:tabs>
        <w:ind w:left="4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99"/>
        </w:tabs>
        <w:ind w:left="5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19"/>
        </w:tabs>
        <w:ind w:left="5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39"/>
        </w:tabs>
        <w:ind w:left="6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59"/>
        </w:tabs>
        <w:ind w:left="7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79"/>
        </w:tabs>
        <w:ind w:left="8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99"/>
        </w:tabs>
        <w:ind w:left="8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19"/>
        </w:tabs>
        <w:ind w:left="9519" w:hanging="180"/>
      </w:pPr>
    </w:lvl>
  </w:abstractNum>
  <w:abstractNum w:abstractNumId="15">
    <w:nsid w:val="638C3149"/>
    <w:multiLevelType w:val="hybridMultilevel"/>
    <w:tmpl w:val="1C204A82"/>
    <w:lvl w:ilvl="0" w:tplc="F55A40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04977AE"/>
    <w:multiLevelType w:val="hybridMultilevel"/>
    <w:tmpl w:val="66AC3984"/>
    <w:lvl w:ilvl="0" w:tplc="5608DA9E">
      <w:start w:val="2"/>
      <w:numFmt w:val="lowerLetter"/>
      <w:lvlText w:val="(%1)"/>
      <w:lvlJc w:val="left"/>
      <w:pPr>
        <w:tabs>
          <w:tab w:val="num" w:pos="3690"/>
        </w:tabs>
        <w:ind w:left="3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17">
    <w:nsid w:val="795D4019"/>
    <w:multiLevelType w:val="hybridMultilevel"/>
    <w:tmpl w:val="C2B2DA3A"/>
    <w:lvl w:ilvl="0" w:tplc="5AB42AA0">
      <w:start w:val="2"/>
      <w:numFmt w:val="lowerLetter"/>
      <w:lvlText w:val="(%1)"/>
      <w:lvlJc w:val="left"/>
      <w:pPr>
        <w:tabs>
          <w:tab w:val="num" w:pos="3982"/>
        </w:tabs>
        <w:ind w:left="398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92"/>
        </w:tabs>
        <w:ind w:left="44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12"/>
        </w:tabs>
        <w:ind w:left="52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32"/>
        </w:tabs>
        <w:ind w:left="59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52"/>
        </w:tabs>
        <w:ind w:left="66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72"/>
        </w:tabs>
        <w:ind w:left="73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92"/>
        </w:tabs>
        <w:ind w:left="80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12"/>
        </w:tabs>
        <w:ind w:left="88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32"/>
        </w:tabs>
        <w:ind w:left="9532" w:hanging="180"/>
      </w:pPr>
    </w:lvl>
  </w:abstractNum>
  <w:abstractNum w:abstractNumId="18">
    <w:nsid w:val="7E5E3046"/>
    <w:multiLevelType w:val="hybridMultilevel"/>
    <w:tmpl w:val="E6AAC856"/>
    <w:lvl w:ilvl="0" w:tplc="4240F49E">
      <w:start w:val="1"/>
      <w:numFmt w:val="lowerLetter"/>
      <w:lvlText w:val="(%1)"/>
      <w:lvlJc w:val="left"/>
      <w:pPr>
        <w:tabs>
          <w:tab w:val="num" w:pos="3690"/>
        </w:tabs>
        <w:ind w:left="3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8"/>
  </w:num>
  <w:num w:numId="13">
    <w:abstractNumId w:val="16"/>
  </w:num>
  <w:num w:numId="14">
    <w:abstractNumId w:val="2"/>
  </w:num>
  <w:num w:numId="15">
    <w:abstractNumId w:val="15"/>
  </w:num>
  <w:num w:numId="16">
    <w:abstractNumId w:val="10"/>
  </w:num>
  <w:num w:numId="17">
    <w:abstractNumId w:val="7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en-IN" w:vendorID="64" w:dllVersion="131078" w:nlCheck="1" w:checkStyle="1"/>
  <w:activeWritingStyle w:appName="MSWord" w:lang="ru-RU" w:vendorID="64" w:dllVersion="131078" w:nlCheck="1" w:checkStyle="0"/>
  <w:proofState w:grammar="clean"/>
  <w:attachedTemplate r:id="rId1"/>
  <w:stylePaneFormatFilter w:val="0F08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B4EBB"/>
    <w:rsid w:val="00000BC8"/>
    <w:rsid w:val="00001F79"/>
    <w:rsid w:val="000039D4"/>
    <w:rsid w:val="00005495"/>
    <w:rsid w:val="00014C32"/>
    <w:rsid w:val="0001531D"/>
    <w:rsid w:val="00017148"/>
    <w:rsid w:val="00022027"/>
    <w:rsid w:val="0002690A"/>
    <w:rsid w:val="00027A5B"/>
    <w:rsid w:val="00033E58"/>
    <w:rsid w:val="000403DD"/>
    <w:rsid w:val="000410D5"/>
    <w:rsid w:val="00043CF1"/>
    <w:rsid w:val="00046E78"/>
    <w:rsid w:val="000523F3"/>
    <w:rsid w:val="00052A13"/>
    <w:rsid w:val="00054FE5"/>
    <w:rsid w:val="0005643B"/>
    <w:rsid w:val="00060469"/>
    <w:rsid w:val="00066492"/>
    <w:rsid w:val="00066DBC"/>
    <w:rsid w:val="00067226"/>
    <w:rsid w:val="00067904"/>
    <w:rsid w:val="00071243"/>
    <w:rsid w:val="000722B0"/>
    <w:rsid w:val="00072F1F"/>
    <w:rsid w:val="00075787"/>
    <w:rsid w:val="000757EE"/>
    <w:rsid w:val="00077362"/>
    <w:rsid w:val="00082443"/>
    <w:rsid w:val="00083495"/>
    <w:rsid w:val="000857C3"/>
    <w:rsid w:val="00085B21"/>
    <w:rsid w:val="000914ED"/>
    <w:rsid w:val="0009192A"/>
    <w:rsid w:val="00091C37"/>
    <w:rsid w:val="00092B19"/>
    <w:rsid w:val="000A0D70"/>
    <w:rsid w:val="000A11E5"/>
    <w:rsid w:val="000A7852"/>
    <w:rsid w:val="000B0AD4"/>
    <w:rsid w:val="000B1045"/>
    <w:rsid w:val="000B116D"/>
    <w:rsid w:val="000B2B35"/>
    <w:rsid w:val="000B31D1"/>
    <w:rsid w:val="000B3DB5"/>
    <w:rsid w:val="000B4EBB"/>
    <w:rsid w:val="000C0486"/>
    <w:rsid w:val="000C4C54"/>
    <w:rsid w:val="000C5029"/>
    <w:rsid w:val="000D0310"/>
    <w:rsid w:val="000D2B33"/>
    <w:rsid w:val="000D3614"/>
    <w:rsid w:val="000D3B41"/>
    <w:rsid w:val="000D7AD9"/>
    <w:rsid w:val="000E0AAE"/>
    <w:rsid w:val="000E77DE"/>
    <w:rsid w:val="000F2F90"/>
    <w:rsid w:val="000F354D"/>
    <w:rsid w:val="000F3E70"/>
    <w:rsid w:val="000F7D0E"/>
    <w:rsid w:val="00103C8E"/>
    <w:rsid w:val="001055CE"/>
    <w:rsid w:val="001106AC"/>
    <w:rsid w:val="001126CE"/>
    <w:rsid w:val="00114246"/>
    <w:rsid w:val="001161D3"/>
    <w:rsid w:val="00116C6C"/>
    <w:rsid w:val="001176B5"/>
    <w:rsid w:val="00123AB8"/>
    <w:rsid w:val="0012475A"/>
    <w:rsid w:val="0012628A"/>
    <w:rsid w:val="001312A5"/>
    <w:rsid w:val="00136CE3"/>
    <w:rsid w:val="001429A7"/>
    <w:rsid w:val="00142F8C"/>
    <w:rsid w:val="00143FE5"/>
    <w:rsid w:val="001508F5"/>
    <w:rsid w:val="00150936"/>
    <w:rsid w:val="00150CA8"/>
    <w:rsid w:val="0015780E"/>
    <w:rsid w:val="00157EA9"/>
    <w:rsid w:val="00160FA4"/>
    <w:rsid w:val="00162B10"/>
    <w:rsid w:val="00171731"/>
    <w:rsid w:val="0017196C"/>
    <w:rsid w:val="00172ED1"/>
    <w:rsid w:val="001749C9"/>
    <w:rsid w:val="0017525A"/>
    <w:rsid w:val="00180271"/>
    <w:rsid w:val="0018089F"/>
    <w:rsid w:val="001851F1"/>
    <w:rsid w:val="0018598A"/>
    <w:rsid w:val="00191601"/>
    <w:rsid w:val="00193133"/>
    <w:rsid w:val="0019369C"/>
    <w:rsid w:val="00196381"/>
    <w:rsid w:val="001A0E1C"/>
    <w:rsid w:val="001A1E18"/>
    <w:rsid w:val="001A2507"/>
    <w:rsid w:val="001A365E"/>
    <w:rsid w:val="001A4E3C"/>
    <w:rsid w:val="001A6A1A"/>
    <w:rsid w:val="001A787B"/>
    <w:rsid w:val="001A7E04"/>
    <w:rsid w:val="001B034C"/>
    <w:rsid w:val="001B0DA7"/>
    <w:rsid w:val="001B18A9"/>
    <w:rsid w:val="001B1A70"/>
    <w:rsid w:val="001B1BCA"/>
    <w:rsid w:val="001B274D"/>
    <w:rsid w:val="001C1BE4"/>
    <w:rsid w:val="001C2838"/>
    <w:rsid w:val="001C36C9"/>
    <w:rsid w:val="001C5433"/>
    <w:rsid w:val="001D1E97"/>
    <w:rsid w:val="001D6D80"/>
    <w:rsid w:val="001D7E92"/>
    <w:rsid w:val="001E1D95"/>
    <w:rsid w:val="001E24F6"/>
    <w:rsid w:val="001E7980"/>
    <w:rsid w:val="001F0336"/>
    <w:rsid w:val="001F0AA7"/>
    <w:rsid w:val="001F2AFC"/>
    <w:rsid w:val="001F45D4"/>
    <w:rsid w:val="00206BBC"/>
    <w:rsid w:val="00210644"/>
    <w:rsid w:val="00215A34"/>
    <w:rsid w:val="002162E5"/>
    <w:rsid w:val="0021707F"/>
    <w:rsid w:val="002178D4"/>
    <w:rsid w:val="00223C00"/>
    <w:rsid w:val="002241BF"/>
    <w:rsid w:val="002245C8"/>
    <w:rsid w:val="00224FF4"/>
    <w:rsid w:val="00225766"/>
    <w:rsid w:val="00225E15"/>
    <w:rsid w:val="00227751"/>
    <w:rsid w:val="00227B2C"/>
    <w:rsid w:val="00235210"/>
    <w:rsid w:val="00236484"/>
    <w:rsid w:val="002377FA"/>
    <w:rsid w:val="002413DC"/>
    <w:rsid w:val="00241988"/>
    <w:rsid w:val="00241D02"/>
    <w:rsid w:val="002427D1"/>
    <w:rsid w:val="00243203"/>
    <w:rsid w:val="0025158A"/>
    <w:rsid w:val="00252344"/>
    <w:rsid w:val="002523E4"/>
    <w:rsid w:val="00252777"/>
    <w:rsid w:val="00253D95"/>
    <w:rsid w:val="0025554F"/>
    <w:rsid w:val="00257DD2"/>
    <w:rsid w:val="00264943"/>
    <w:rsid w:val="00265148"/>
    <w:rsid w:val="002663F9"/>
    <w:rsid w:val="002749C5"/>
    <w:rsid w:val="00274BE9"/>
    <w:rsid w:val="002767FF"/>
    <w:rsid w:val="0028497F"/>
    <w:rsid w:val="00284C05"/>
    <w:rsid w:val="002916D7"/>
    <w:rsid w:val="002934CA"/>
    <w:rsid w:val="00293533"/>
    <w:rsid w:val="002944E0"/>
    <w:rsid w:val="002A0640"/>
    <w:rsid w:val="002A308A"/>
    <w:rsid w:val="002A30D1"/>
    <w:rsid w:val="002A40CB"/>
    <w:rsid w:val="002A4E05"/>
    <w:rsid w:val="002A652C"/>
    <w:rsid w:val="002A666B"/>
    <w:rsid w:val="002A71A3"/>
    <w:rsid w:val="002B28AF"/>
    <w:rsid w:val="002B34C7"/>
    <w:rsid w:val="002B668E"/>
    <w:rsid w:val="002C136A"/>
    <w:rsid w:val="002C16AA"/>
    <w:rsid w:val="002C33D9"/>
    <w:rsid w:val="002C4EE2"/>
    <w:rsid w:val="002C68FB"/>
    <w:rsid w:val="002C72E3"/>
    <w:rsid w:val="002D10F3"/>
    <w:rsid w:val="002D1711"/>
    <w:rsid w:val="002D1F17"/>
    <w:rsid w:val="002D3A4E"/>
    <w:rsid w:val="002D4E8C"/>
    <w:rsid w:val="002D5871"/>
    <w:rsid w:val="002D7BD7"/>
    <w:rsid w:val="002E1A2B"/>
    <w:rsid w:val="002E1C56"/>
    <w:rsid w:val="002E295D"/>
    <w:rsid w:val="002E569A"/>
    <w:rsid w:val="002E5DA6"/>
    <w:rsid w:val="002E5DC1"/>
    <w:rsid w:val="002F22EE"/>
    <w:rsid w:val="002F36CD"/>
    <w:rsid w:val="00300AB1"/>
    <w:rsid w:val="003036BA"/>
    <w:rsid w:val="00303C5C"/>
    <w:rsid w:val="00304325"/>
    <w:rsid w:val="00305398"/>
    <w:rsid w:val="0030691E"/>
    <w:rsid w:val="00306C58"/>
    <w:rsid w:val="003077DA"/>
    <w:rsid w:val="00310770"/>
    <w:rsid w:val="00314548"/>
    <w:rsid w:val="00316D1A"/>
    <w:rsid w:val="00317837"/>
    <w:rsid w:val="00321CA8"/>
    <w:rsid w:val="00322687"/>
    <w:rsid w:val="00322B34"/>
    <w:rsid w:val="00323A89"/>
    <w:rsid w:val="00325286"/>
    <w:rsid w:val="00325673"/>
    <w:rsid w:val="00326E11"/>
    <w:rsid w:val="00330ADF"/>
    <w:rsid w:val="00336BF7"/>
    <w:rsid w:val="003374CE"/>
    <w:rsid w:val="00342318"/>
    <w:rsid w:val="0034502F"/>
    <w:rsid w:val="00345B15"/>
    <w:rsid w:val="00351880"/>
    <w:rsid w:val="00356AA7"/>
    <w:rsid w:val="003607A5"/>
    <w:rsid w:val="00363193"/>
    <w:rsid w:val="003635A3"/>
    <w:rsid w:val="003648EC"/>
    <w:rsid w:val="00364D66"/>
    <w:rsid w:val="00364EA5"/>
    <w:rsid w:val="00366732"/>
    <w:rsid w:val="0037163E"/>
    <w:rsid w:val="003717E9"/>
    <w:rsid w:val="00372B69"/>
    <w:rsid w:val="003762C4"/>
    <w:rsid w:val="00382B82"/>
    <w:rsid w:val="003835E4"/>
    <w:rsid w:val="00383B71"/>
    <w:rsid w:val="0038754B"/>
    <w:rsid w:val="0039073F"/>
    <w:rsid w:val="00390C9D"/>
    <w:rsid w:val="00390E58"/>
    <w:rsid w:val="0039238A"/>
    <w:rsid w:val="003927E0"/>
    <w:rsid w:val="00392C82"/>
    <w:rsid w:val="00393E7F"/>
    <w:rsid w:val="00394D17"/>
    <w:rsid w:val="0039603A"/>
    <w:rsid w:val="003A0012"/>
    <w:rsid w:val="003A271F"/>
    <w:rsid w:val="003A7BC4"/>
    <w:rsid w:val="003A7D18"/>
    <w:rsid w:val="003B0076"/>
    <w:rsid w:val="003B0649"/>
    <w:rsid w:val="003B1430"/>
    <w:rsid w:val="003B2D26"/>
    <w:rsid w:val="003B4AFC"/>
    <w:rsid w:val="003B6294"/>
    <w:rsid w:val="003B7F5F"/>
    <w:rsid w:val="003C65B9"/>
    <w:rsid w:val="003C7A15"/>
    <w:rsid w:val="003C7A98"/>
    <w:rsid w:val="003D16CD"/>
    <w:rsid w:val="003D1ACA"/>
    <w:rsid w:val="003D1CB9"/>
    <w:rsid w:val="003D4494"/>
    <w:rsid w:val="003D60BC"/>
    <w:rsid w:val="003D7020"/>
    <w:rsid w:val="003D7732"/>
    <w:rsid w:val="003E23A0"/>
    <w:rsid w:val="003F78D0"/>
    <w:rsid w:val="00402435"/>
    <w:rsid w:val="00403610"/>
    <w:rsid w:val="004048FD"/>
    <w:rsid w:val="00404A66"/>
    <w:rsid w:val="00406736"/>
    <w:rsid w:val="004233B3"/>
    <w:rsid w:val="0042524E"/>
    <w:rsid w:val="00425FE4"/>
    <w:rsid w:val="00430D39"/>
    <w:rsid w:val="0043535E"/>
    <w:rsid w:val="00437506"/>
    <w:rsid w:val="00437551"/>
    <w:rsid w:val="00441AF4"/>
    <w:rsid w:val="00443E2C"/>
    <w:rsid w:val="0044429C"/>
    <w:rsid w:val="00444481"/>
    <w:rsid w:val="004458EF"/>
    <w:rsid w:val="00446F13"/>
    <w:rsid w:val="00455337"/>
    <w:rsid w:val="00460CAB"/>
    <w:rsid w:val="004612E7"/>
    <w:rsid w:val="00461AC9"/>
    <w:rsid w:val="00462979"/>
    <w:rsid w:val="00465842"/>
    <w:rsid w:val="0046791B"/>
    <w:rsid w:val="004719F9"/>
    <w:rsid w:val="0047573A"/>
    <w:rsid w:val="00475AB6"/>
    <w:rsid w:val="004807C3"/>
    <w:rsid w:val="00482BA3"/>
    <w:rsid w:val="0048618C"/>
    <w:rsid w:val="00490793"/>
    <w:rsid w:val="00490F20"/>
    <w:rsid w:val="00491546"/>
    <w:rsid w:val="00491716"/>
    <w:rsid w:val="00491B96"/>
    <w:rsid w:val="00495CB2"/>
    <w:rsid w:val="00495DFF"/>
    <w:rsid w:val="004A0021"/>
    <w:rsid w:val="004A0ADF"/>
    <w:rsid w:val="004A0F35"/>
    <w:rsid w:val="004A21AF"/>
    <w:rsid w:val="004A51A3"/>
    <w:rsid w:val="004A77CB"/>
    <w:rsid w:val="004B14D5"/>
    <w:rsid w:val="004B3592"/>
    <w:rsid w:val="004B3C29"/>
    <w:rsid w:val="004B4143"/>
    <w:rsid w:val="004B55F0"/>
    <w:rsid w:val="004B609C"/>
    <w:rsid w:val="004B7769"/>
    <w:rsid w:val="004C09BA"/>
    <w:rsid w:val="004C0CD5"/>
    <w:rsid w:val="004C3A94"/>
    <w:rsid w:val="004C6B9A"/>
    <w:rsid w:val="004C6BEC"/>
    <w:rsid w:val="004D2AF5"/>
    <w:rsid w:val="004D5075"/>
    <w:rsid w:val="004D5740"/>
    <w:rsid w:val="004D61AB"/>
    <w:rsid w:val="004D6A62"/>
    <w:rsid w:val="004E2573"/>
    <w:rsid w:val="004F26D7"/>
    <w:rsid w:val="004F2FEC"/>
    <w:rsid w:val="004F62AF"/>
    <w:rsid w:val="004F6D3F"/>
    <w:rsid w:val="00502CA7"/>
    <w:rsid w:val="0050746E"/>
    <w:rsid w:val="005104EB"/>
    <w:rsid w:val="00514F9E"/>
    <w:rsid w:val="00515C60"/>
    <w:rsid w:val="00520460"/>
    <w:rsid w:val="00520D0E"/>
    <w:rsid w:val="005228AF"/>
    <w:rsid w:val="00523530"/>
    <w:rsid w:val="005236A7"/>
    <w:rsid w:val="00523EE4"/>
    <w:rsid w:val="005244F8"/>
    <w:rsid w:val="00525E0F"/>
    <w:rsid w:val="0053092A"/>
    <w:rsid w:val="00532257"/>
    <w:rsid w:val="00532F43"/>
    <w:rsid w:val="005333BF"/>
    <w:rsid w:val="00535801"/>
    <w:rsid w:val="0053624E"/>
    <w:rsid w:val="00536A6C"/>
    <w:rsid w:val="00537CCB"/>
    <w:rsid w:val="00537FBD"/>
    <w:rsid w:val="0054458A"/>
    <w:rsid w:val="00546430"/>
    <w:rsid w:val="00546C97"/>
    <w:rsid w:val="00554A93"/>
    <w:rsid w:val="00555A05"/>
    <w:rsid w:val="00556135"/>
    <w:rsid w:val="00557929"/>
    <w:rsid w:val="0056709F"/>
    <w:rsid w:val="0056715F"/>
    <w:rsid w:val="005678AA"/>
    <w:rsid w:val="0057141B"/>
    <w:rsid w:val="00573FA4"/>
    <w:rsid w:val="00574668"/>
    <w:rsid w:val="00582595"/>
    <w:rsid w:val="0058369B"/>
    <w:rsid w:val="005918C6"/>
    <w:rsid w:val="005A0748"/>
    <w:rsid w:val="005A3156"/>
    <w:rsid w:val="005B105B"/>
    <w:rsid w:val="005B2F48"/>
    <w:rsid w:val="005B32BD"/>
    <w:rsid w:val="005B3A2E"/>
    <w:rsid w:val="005B62F0"/>
    <w:rsid w:val="005B7961"/>
    <w:rsid w:val="005C05FF"/>
    <w:rsid w:val="005C2920"/>
    <w:rsid w:val="005C77C8"/>
    <w:rsid w:val="005D0217"/>
    <w:rsid w:val="005D1E3A"/>
    <w:rsid w:val="005D20F0"/>
    <w:rsid w:val="005D3502"/>
    <w:rsid w:val="005D4228"/>
    <w:rsid w:val="005D4363"/>
    <w:rsid w:val="005D4DD0"/>
    <w:rsid w:val="005D5AA3"/>
    <w:rsid w:val="005D634E"/>
    <w:rsid w:val="005E0422"/>
    <w:rsid w:val="005E4388"/>
    <w:rsid w:val="005E4556"/>
    <w:rsid w:val="005F1164"/>
    <w:rsid w:val="005F172C"/>
    <w:rsid w:val="005F4F6E"/>
    <w:rsid w:val="005F50EF"/>
    <w:rsid w:val="005F52C8"/>
    <w:rsid w:val="005F576B"/>
    <w:rsid w:val="005F5DD2"/>
    <w:rsid w:val="00600831"/>
    <w:rsid w:val="00601059"/>
    <w:rsid w:val="00601365"/>
    <w:rsid w:val="00601AD3"/>
    <w:rsid w:val="00604D9C"/>
    <w:rsid w:val="00605575"/>
    <w:rsid w:val="00606BC7"/>
    <w:rsid w:val="00607C1C"/>
    <w:rsid w:val="00611180"/>
    <w:rsid w:val="00613BAD"/>
    <w:rsid w:val="00613F9C"/>
    <w:rsid w:val="00614B39"/>
    <w:rsid w:val="006154C8"/>
    <w:rsid w:val="006161A5"/>
    <w:rsid w:val="0061625C"/>
    <w:rsid w:val="006177C8"/>
    <w:rsid w:val="006218C5"/>
    <w:rsid w:val="0062563B"/>
    <w:rsid w:val="00630FEF"/>
    <w:rsid w:val="006314FF"/>
    <w:rsid w:val="006317E5"/>
    <w:rsid w:val="0063226A"/>
    <w:rsid w:val="00635906"/>
    <w:rsid w:val="006361CA"/>
    <w:rsid w:val="00637A8E"/>
    <w:rsid w:val="0064058D"/>
    <w:rsid w:val="00640F77"/>
    <w:rsid w:val="0064217A"/>
    <w:rsid w:val="006446DE"/>
    <w:rsid w:val="0064590D"/>
    <w:rsid w:val="00651047"/>
    <w:rsid w:val="006510D9"/>
    <w:rsid w:val="00651216"/>
    <w:rsid w:val="006512F4"/>
    <w:rsid w:val="00652EBC"/>
    <w:rsid w:val="00654FD7"/>
    <w:rsid w:val="006553F0"/>
    <w:rsid w:val="00655CF1"/>
    <w:rsid w:val="0065745E"/>
    <w:rsid w:val="006602EE"/>
    <w:rsid w:val="00660ABD"/>
    <w:rsid w:val="00660C05"/>
    <w:rsid w:val="00660D15"/>
    <w:rsid w:val="00660F5B"/>
    <w:rsid w:val="00662806"/>
    <w:rsid w:val="006629F0"/>
    <w:rsid w:val="00670936"/>
    <w:rsid w:val="006720AD"/>
    <w:rsid w:val="006743D5"/>
    <w:rsid w:val="00675F67"/>
    <w:rsid w:val="00677E83"/>
    <w:rsid w:val="00680A09"/>
    <w:rsid w:val="006824C6"/>
    <w:rsid w:val="006847F1"/>
    <w:rsid w:val="00684AD1"/>
    <w:rsid w:val="006850BD"/>
    <w:rsid w:val="00690559"/>
    <w:rsid w:val="00690ACA"/>
    <w:rsid w:val="00697509"/>
    <w:rsid w:val="00697DDB"/>
    <w:rsid w:val="006A1D1A"/>
    <w:rsid w:val="006A7534"/>
    <w:rsid w:val="006A7777"/>
    <w:rsid w:val="006B02E9"/>
    <w:rsid w:val="006B340D"/>
    <w:rsid w:val="006B76EE"/>
    <w:rsid w:val="006C05EE"/>
    <w:rsid w:val="006C086E"/>
    <w:rsid w:val="006C0950"/>
    <w:rsid w:val="006C0E0D"/>
    <w:rsid w:val="006C7208"/>
    <w:rsid w:val="006D48C0"/>
    <w:rsid w:val="006D6608"/>
    <w:rsid w:val="006E1A05"/>
    <w:rsid w:val="006E377D"/>
    <w:rsid w:val="006E6607"/>
    <w:rsid w:val="006E6BA0"/>
    <w:rsid w:val="006F0ADC"/>
    <w:rsid w:val="006F637B"/>
    <w:rsid w:val="00700FE5"/>
    <w:rsid w:val="007042EA"/>
    <w:rsid w:val="007050E6"/>
    <w:rsid w:val="007064AF"/>
    <w:rsid w:val="00711377"/>
    <w:rsid w:val="007128DB"/>
    <w:rsid w:val="007133D1"/>
    <w:rsid w:val="00713E57"/>
    <w:rsid w:val="00716C72"/>
    <w:rsid w:val="00717B37"/>
    <w:rsid w:val="00720B65"/>
    <w:rsid w:val="00722682"/>
    <w:rsid w:val="00723F84"/>
    <w:rsid w:val="00724757"/>
    <w:rsid w:val="00724BF4"/>
    <w:rsid w:val="00725516"/>
    <w:rsid w:val="00726227"/>
    <w:rsid w:val="00726C07"/>
    <w:rsid w:val="007275FD"/>
    <w:rsid w:val="00730121"/>
    <w:rsid w:val="0073708C"/>
    <w:rsid w:val="00750548"/>
    <w:rsid w:val="0075233A"/>
    <w:rsid w:val="007550C9"/>
    <w:rsid w:val="00755CC2"/>
    <w:rsid w:val="00757B2C"/>
    <w:rsid w:val="00762121"/>
    <w:rsid w:val="007648E5"/>
    <w:rsid w:val="00764E79"/>
    <w:rsid w:val="0076553F"/>
    <w:rsid w:val="00771863"/>
    <w:rsid w:val="00771985"/>
    <w:rsid w:val="007729FA"/>
    <w:rsid w:val="0077333D"/>
    <w:rsid w:val="007739B3"/>
    <w:rsid w:val="00774A15"/>
    <w:rsid w:val="00776D9F"/>
    <w:rsid w:val="007837F5"/>
    <w:rsid w:val="00783F69"/>
    <w:rsid w:val="00784C8C"/>
    <w:rsid w:val="00785729"/>
    <w:rsid w:val="007865CF"/>
    <w:rsid w:val="007867F5"/>
    <w:rsid w:val="007911ED"/>
    <w:rsid w:val="00791472"/>
    <w:rsid w:val="00791792"/>
    <w:rsid w:val="007931E6"/>
    <w:rsid w:val="00795624"/>
    <w:rsid w:val="00796206"/>
    <w:rsid w:val="007A1000"/>
    <w:rsid w:val="007A514C"/>
    <w:rsid w:val="007A6D0E"/>
    <w:rsid w:val="007A6E81"/>
    <w:rsid w:val="007A7625"/>
    <w:rsid w:val="007B2A59"/>
    <w:rsid w:val="007B3DFF"/>
    <w:rsid w:val="007B4247"/>
    <w:rsid w:val="007B488C"/>
    <w:rsid w:val="007B58BC"/>
    <w:rsid w:val="007B74EF"/>
    <w:rsid w:val="007B7668"/>
    <w:rsid w:val="007C63B8"/>
    <w:rsid w:val="007C6C07"/>
    <w:rsid w:val="007D1CEF"/>
    <w:rsid w:val="007D3C9B"/>
    <w:rsid w:val="007E56CB"/>
    <w:rsid w:val="007E66F2"/>
    <w:rsid w:val="007E6772"/>
    <w:rsid w:val="007F161A"/>
    <w:rsid w:val="007F2222"/>
    <w:rsid w:val="007F3035"/>
    <w:rsid w:val="007F5364"/>
    <w:rsid w:val="007F644B"/>
    <w:rsid w:val="00802F44"/>
    <w:rsid w:val="00804E71"/>
    <w:rsid w:val="00805D8A"/>
    <w:rsid w:val="008072D7"/>
    <w:rsid w:val="00811BF8"/>
    <w:rsid w:val="00817001"/>
    <w:rsid w:val="00820AA2"/>
    <w:rsid w:val="00826017"/>
    <w:rsid w:val="00826160"/>
    <w:rsid w:val="00830039"/>
    <w:rsid w:val="00832450"/>
    <w:rsid w:val="00834DC2"/>
    <w:rsid w:val="0083502B"/>
    <w:rsid w:val="00835853"/>
    <w:rsid w:val="008369C9"/>
    <w:rsid w:val="00836DE4"/>
    <w:rsid w:val="00837AC3"/>
    <w:rsid w:val="0084304D"/>
    <w:rsid w:val="00844623"/>
    <w:rsid w:val="008467D4"/>
    <w:rsid w:val="00846EF7"/>
    <w:rsid w:val="00847A8E"/>
    <w:rsid w:val="008502FB"/>
    <w:rsid w:val="008504F5"/>
    <w:rsid w:val="00850EAE"/>
    <w:rsid w:val="00852F1A"/>
    <w:rsid w:val="00853489"/>
    <w:rsid w:val="00853C98"/>
    <w:rsid w:val="00854F53"/>
    <w:rsid w:val="00855AA1"/>
    <w:rsid w:val="00856103"/>
    <w:rsid w:val="0085763E"/>
    <w:rsid w:val="00862BAF"/>
    <w:rsid w:val="00863E63"/>
    <w:rsid w:val="00866B92"/>
    <w:rsid w:val="00867352"/>
    <w:rsid w:val="00867C45"/>
    <w:rsid w:val="00867CDA"/>
    <w:rsid w:val="0087033D"/>
    <w:rsid w:val="0087125A"/>
    <w:rsid w:val="008720AD"/>
    <w:rsid w:val="00872B4C"/>
    <w:rsid w:val="00876204"/>
    <w:rsid w:val="0088144F"/>
    <w:rsid w:val="00894C77"/>
    <w:rsid w:val="008952E6"/>
    <w:rsid w:val="008957A0"/>
    <w:rsid w:val="00896107"/>
    <w:rsid w:val="008974DD"/>
    <w:rsid w:val="00897D38"/>
    <w:rsid w:val="008A384B"/>
    <w:rsid w:val="008A5301"/>
    <w:rsid w:val="008A5D54"/>
    <w:rsid w:val="008A6A9A"/>
    <w:rsid w:val="008B0735"/>
    <w:rsid w:val="008B5EA9"/>
    <w:rsid w:val="008B62E7"/>
    <w:rsid w:val="008B7A9E"/>
    <w:rsid w:val="008C140C"/>
    <w:rsid w:val="008C2BBC"/>
    <w:rsid w:val="008C5B14"/>
    <w:rsid w:val="008C6158"/>
    <w:rsid w:val="008C6189"/>
    <w:rsid w:val="008C677F"/>
    <w:rsid w:val="008C77C7"/>
    <w:rsid w:val="008D06AD"/>
    <w:rsid w:val="008D492B"/>
    <w:rsid w:val="008D55A6"/>
    <w:rsid w:val="008D66D4"/>
    <w:rsid w:val="008D6DB8"/>
    <w:rsid w:val="008E0F53"/>
    <w:rsid w:val="008E1F60"/>
    <w:rsid w:val="008E2A43"/>
    <w:rsid w:val="008E3A08"/>
    <w:rsid w:val="008E3A0E"/>
    <w:rsid w:val="008E6275"/>
    <w:rsid w:val="008F1682"/>
    <w:rsid w:val="008F1E6B"/>
    <w:rsid w:val="008F3F4F"/>
    <w:rsid w:val="008F7671"/>
    <w:rsid w:val="008F7AA8"/>
    <w:rsid w:val="00900699"/>
    <w:rsid w:val="00901807"/>
    <w:rsid w:val="0090438F"/>
    <w:rsid w:val="009062BC"/>
    <w:rsid w:val="00913431"/>
    <w:rsid w:val="00913717"/>
    <w:rsid w:val="009142FF"/>
    <w:rsid w:val="009155FE"/>
    <w:rsid w:val="00926A4D"/>
    <w:rsid w:val="00926F9F"/>
    <w:rsid w:val="00926FCB"/>
    <w:rsid w:val="00927C6D"/>
    <w:rsid w:val="00935C3E"/>
    <w:rsid w:val="00936183"/>
    <w:rsid w:val="00936A96"/>
    <w:rsid w:val="00942828"/>
    <w:rsid w:val="009439E3"/>
    <w:rsid w:val="00945AC1"/>
    <w:rsid w:val="00954886"/>
    <w:rsid w:val="00957A55"/>
    <w:rsid w:val="009600E0"/>
    <w:rsid w:val="0096170C"/>
    <w:rsid w:val="0096187A"/>
    <w:rsid w:val="00961D6E"/>
    <w:rsid w:val="00967C6C"/>
    <w:rsid w:val="00971060"/>
    <w:rsid w:val="009712B3"/>
    <w:rsid w:val="009725F5"/>
    <w:rsid w:val="00972D9A"/>
    <w:rsid w:val="009735A4"/>
    <w:rsid w:val="00976B96"/>
    <w:rsid w:val="00977B23"/>
    <w:rsid w:val="009808AD"/>
    <w:rsid w:val="00982803"/>
    <w:rsid w:val="00982AE9"/>
    <w:rsid w:val="00982C34"/>
    <w:rsid w:val="00983654"/>
    <w:rsid w:val="00984196"/>
    <w:rsid w:val="00986A85"/>
    <w:rsid w:val="00987184"/>
    <w:rsid w:val="00990B38"/>
    <w:rsid w:val="00991AA4"/>
    <w:rsid w:val="00991D31"/>
    <w:rsid w:val="00993D52"/>
    <w:rsid w:val="00995B8A"/>
    <w:rsid w:val="00995BA0"/>
    <w:rsid w:val="009A2273"/>
    <w:rsid w:val="009A3317"/>
    <w:rsid w:val="009A57C5"/>
    <w:rsid w:val="009A72F6"/>
    <w:rsid w:val="009B11B8"/>
    <w:rsid w:val="009B1D18"/>
    <w:rsid w:val="009B7CD8"/>
    <w:rsid w:val="009C19D1"/>
    <w:rsid w:val="009C30FA"/>
    <w:rsid w:val="009C4CC1"/>
    <w:rsid w:val="009C622B"/>
    <w:rsid w:val="009D0EBC"/>
    <w:rsid w:val="009D1714"/>
    <w:rsid w:val="009D2256"/>
    <w:rsid w:val="009D50BC"/>
    <w:rsid w:val="009D5C97"/>
    <w:rsid w:val="009D699A"/>
    <w:rsid w:val="009D6FA1"/>
    <w:rsid w:val="009E14A2"/>
    <w:rsid w:val="009E321A"/>
    <w:rsid w:val="009E4207"/>
    <w:rsid w:val="009E60D2"/>
    <w:rsid w:val="009E613E"/>
    <w:rsid w:val="009E7EEA"/>
    <w:rsid w:val="009F1091"/>
    <w:rsid w:val="009F2375"/>
    <w:rsid w:val="009F6714"/>
    <w:rsid w:val="00A01936"/>
    <w:rsid w:val="00A026CD"/>
    <w:rsid w:val="00A02BAE"/>
    <w:rsid w:val="00A06365"/>
    <w:rsid w:val="00A10507"/>
    <w:rsid w:val="00A122B5"/>
    <w:rsid w:val="00A16660"/>
    <w:rsid w:val="00A177C6"/>
    <w:rsid w:val="00A178B9"/>
    <w:rsid w:val="00A21891"/>
    <w:rsid w:val="00A22834"/>
    <w:rsid w:val="00A233DD"/>
    <w:rsid w:val="00A330EA"/>
    <w:rsid w:val="00A345C9"/>
    <w:rsid w:val="00A354C2"/>
    <w:rsid w:val="00A4739A"/>
    <w:rsid w:val="00A51166"/>
    <w:rsid w:val="00A52706"/>
    <w:rsid w:val="00A52D45"/>
    <w:rsid w:val="00A545E9"/>
    <w:rsid w:val="00A55FAF"/>
    <w:rsid w:val="00A57C40"/>
    <w:rsid w:val="00A61DB9"/>
    <w:rsid w:val="00A73C68"/>
    <w:rsid w:val="00A7706E"/>
    <w:rsid w:val="00A820AC"/>
    <w:rsid w:val="00A825DB"/>
    <w:rsid w:val="00A82C12"/>
    <w:rsid w:val="00A837CC"/>
    <w:rsid w:val="00A84440"/>
    <w:rsid w:val="00A872BF"/>
    <w:rsid w:val="00A9002A"/>
    <w:rsid w:val="00A90A5E"/>
    <w:rsid w:val="00A913D6"/>
    <w:rsid w:val="00A91795"/>
    <w:rsid w:val="00A91AC0"/>
    <w:rsid w:val="00A92C7E"/>
    <w:rsid w:val="00A96F5C"/>
    <w:rsid w:val="00A9703F"/>
    <w:rsid w:val="00AA0CBD"/>
    <w:rsid w:val="00AA5256"/>
    <w:rsid w:val="00AB3E01"/>
    <w:rsid w:val="00AB78D0"/>
    <w:rsid w:val="00AC419C"/>
    <w:rsid w:val="00AC45C5"/>
    <w:rsid w:val="00AD6273"/>
    <w:rsid w:val="00AE0F43"/>
    <w:rsid w:val="00AE0FB0"/>
    <w:rsid w:val="00AE48A8"/>
    <w:rsid w:val="00AE5274"/>
    <w:rsid w:val="00AF1EDF"/>
    <w:rsid w:val="00B01D70"/>
    <w:rsid w:val="00B04913"/>
    <w:rsid w:val="00B04A9D"/>
    <w:rsid w:val="00B0538C"/>
    <w:rsid w:val="00B065D5"/>
    <w:rsid w:val="00B108FC"/>
    <w:rsid w:val="00B13380"/>
    <w:rsid w:val="00B16753"/>
    <w:rsid w:val="00B176F8"/>
    <w:rsid w:val="00B233E2"/>
    <w:rsid w:val="00B23886"/>
    <w:rsid w:val="00B25EFD"/>
    <w:rsid w:val="00B26C5F"/>
    <w:rsid w:val="00B271C2"/>
    <w:rsid w:val="00B27AA3"/>
    <w:rsid w:val="00B27D1C"/>
    <w:rsid w:val="00B31DC4"/>
    <w:rsid w:val="00B32B38"/>
    <w:rsid w:val="00B36038"/>
    <w:rsid w:val="00B372F4"/>
    <w:rsid w:val="00B4537C"/>
    <w:rsid w:val="00B45468"/>
    <w:rsid w:val="00B50242"/>
    <w:rsid w:val="00B5035D"/>
    <w:rsid w:val="00B50898"/>
    <w:rsid w:val="00B508F3"/>
    <w:rsid w:val="00B50D22"/>
    <w:rsid w:val="00B524E9"/>
    <w:rsid w:val="00B545DF"/>
    <w:rsid w:val="00B55A87"/>
    <w:rsid w:val="00B61B46"/>
    <w:rsid w:val="00B66A0A"/>
    <w:rsid w:val="00B674A1"/>
    <w:rsid w:val="00B676BE"/>
    <w:rsid w:val="00B704AD"/>
    <w:rsid w:val="00B70891"/>
    <w:rsid w:val="00B73563"/>
    <w:rsid w:val="00B8300D"/>
    <w:rsid w:val="00B84896"/>
    <w:rsid w:val="00B84C02"/>
    <w:rsid w:val="00B85DF3"/>
    <w:rsid w:val="00B87014"/>
    <w:rsid w:val="00B90794"/>
    <w:rsid w:val="00B93623"/>
    <w:rsid w:val="00B95E02"/>
    <w:rsid w:val="00B96AB1"/>
    <w:rsid w:val="00BA08B5"/>
    <w:rsid w:val="00BA1A87"/>
    <w:rsid w:val="00BA2B2D"/>
    <w:rsid w:val="00BB1012"/>
    <w:rsid w:val="00BB15CB"/>
    <w:rsid w:val="00BB20F7"/>
    <w:rsid w:val="00BB2A3F"/>
    <w:rsid w:val="00BB55F4"/>
    <w:rsid w:val="00BB7234"/>
    <w:rsid w:val="00BB79E7"/>
    <w:rsid w:val="00BC0B0C"/>
    <w:rsid w:val="00BC25E1"/>
    <w:rsid w:val="00BC3A5D"/>
    <w:rsid w:val="00BC447C"/>
    <w:rsid w:val="00BC4AD5"/>
    <w:rsid w:val="00BC502A"/>
    <w:rsid w:val="00BC5E77"/>
    <w:rsid w:val="00BC6139"/>
    <w:rsid w:val="00BC7E69"/>
    <w:rsid w:val="00BD5104"/>
    <w:rsid w:val="00BD651D"/>
    <w:rsid w:val="00BD6F13"/>
    <w:rsid w:val="00BD70F6"/>
    <w:rsid w:val="00BD753A"/>
    <w:rsid w:val="00BE0187"/>
    <w:rsid w:val="00BE1720"/>
    <w:rsid w:val="00BF4734"/>
    <w:rsid w:val="00C010DE"/>
    <w:rsid w:val="00C02E61"/>
    <w:rsid w:val="00C02FA1"/>
    <w:rsid w:val="00C03AE0"/>
    <w:rsid w:val="00C04DA8"/>
    <w:rsid w:val="00C05B4C"/>
    <w:rsid w:val="00C069E4"/>
    <w:rsid w:val="00C1079A"/>
    <w:rsid w:val="00C143D4"/>
    <w:rsid w:val="00C15A27"/>
    <w:rsid w:val="00C15A49"/>
    <w:rsid w:val="00C167AC"/>
    <w:rsid w:val="00C217FD"/>
    <w:rsid w:val="00C22CC3"/>
    <w:rsid w:val="00C238DA"/>
    <w:rsid w:val="00C24472"/>
    <w:rsid w:val="00C27D74"/>
    <w:rsid w:val="00C338CD"/>
    <w:rsid w:val="00C34536"/>
    <w:rsid w:val="00C361BE"/>
    <w:rsid w:val="00C363F9"/>
    <w:rsid w:val="00C4029B"/>
    <w:rsid w:val="00C42345"/>
    <w:rsid w:val="00C43493"/>
    <w:rsid w:val="00C43F20"/>
    <w:rsid w:val="00C44599"/>
    <w:rsid w:val="00C50645"/>
    <w:rsid w:val="00C51244"/>
    <w:rsid w:val="00C53B6C"/>
    <w:rsid w:val="00C53C19"/>
    <w:rsid w:val="00C56B50"/>
    <w:rsid w:val="00C63CAE"/>
    <w:rsid w:val="00C64933"/>
    <w:rsid w:val="00C65D00"/>
    <w:rsid w:val="00C6668E"/>
    <w:rsid w:val="00C71158"/>
    <w:rsid w:val="00C73F5E"/>
    <w:rsid w:val="00C74E9A"/>
    <w:rsid w:val="00C773B9"/>
    <w:rsid w:val="00C800AA"/>
    <w:rsid w:val="00C80F13"/>
    <w:rsid w:val="00C818B3"/>
    <w:rsid w:val="00C823F0"/>
    <w:rsid w:val="00C851F1"/>
    <w:rsid w:val="00C86CBB"/>
    <w:rsid w:val="00C87782"/>
    <w:rsid w:val="00C912E4"/>
    <w:rsid w:val="00C91E68"/>
    <w:rsid w:val="00C938A4"/>
    <w:rsid w:val="00C97530"/>
    <w:rsid w:val="00C976DE"/>
    <w:rsid w:val="00CA1434"/>
    <w:rsid w:val="00CA291E"/>
    <w:rsid w:val="00CA2E38"/>
    <w:rsid w:val="00CA47F9"/>
    <w:rsid w:val="00CA5314"/>
    <w:rsid w:val="00CA6D31"/>
    <w:rsid w:val="00CB012F"/>
    <w:rsid w:val="00CB0165"/>
    <w:rsid w:val="00CB3EFE"/>
    <w:rsid w:val="00CB4FA3"/>
    <w:rsid w:val="00CB57F7"/>
    <w:rsid w:val="00CB6B8F"/>
    <w:rsid w:val="00CB7005"/>
    <w:rsid w:val="00CC355D"/>
    <w:rsid w:val="00CC4902"/>
    <w:rsid w:val="00CD0888"/>
    <w:rsid w:val="00CD20A4"/>
    <w:rsid w:val="00CD2253"/>
    <w:rsid w:val="00CD3704"/>
    <w:rsid w:val="00CD414D"/>
    <w:rsid w:val="00CD4522"/>
    <w:rsid w:val="00CD543C"/>
    <w:rsid w:val="00CD660A"/>
    <w:rsid w:val="00CD6655"/>
    <w:rsid w:val="00CD77F5"/>
    <w:rsid w:val="00CD7A2A"/>
    <w:rsid w:val="00CE0ADF"/>
    <w:rsid w:val="00CE41A3"/>
    <w:rsid w:val="00CE5AC7"/>
    <w:rsid w:val="00CE5D9C"/>
    <w:rsid w:val="00CF1CDE"/>
    <w:rsid w:val="00CF43C2"/>
    <w:rsid w:val="00CF44FF"/>
    <w:rsid w:val="00D005C0"/>
    <w:rsid w:val="00D0113E"/>
    <w:rsid w:val="00D07F0E"/>
    <w:rsid w:val="00D1241D"/>
    <w:rsid w:val="00D16596"/>
    <w:rsid w:val="00D16AB6"/>
    <w:rsid w:val="00D16BFB"/>
    <w:rsid w:val="00D16F97"/>
    <w:rsid w:val="00D22D28"/>
    <w:rsid w:val="00D232DB"/>
    <w:rsid w:val="00D245E6"/>
    <w:rsid w:val="00D2696C"/>
    <w:rsid w:val="00D316DB"/>
    <w:rsid w:val="00D32F33"/>
    <w:rsid w:val="00D34847"/>
    <w:rsid w:val="00D358B3"/>
    <w:rsid w:val="00D35976"/>
    <w:rsid w:val="00D47E5E"/>
    <w:rsid w:val="00D47F97"/>
    <w:rsid w:val="00D50392"/>
    <w:rsid w:val="00D518B1"/>
    <w:rsid w:val="00D54E60"/>
    <w:rsid w:val="00D56DFD"/>
    <w:rsid w:val="00D64B19"/>
    <w:rsid w:val="00D65172"/>
    <w:rsid w:val="00D65BE5"/>
    <w:rsid w:val="00D65D41"/>
    <w:rsid w:val="00D66ADD"/>
    <w:rsid w:val="00D7119C"/>
    <w:rsid w:val="00D73562"/>
    <w:rsid w:val="00D73A01"/>
    <w:rsid w:val="00D77A82"/>
    <w:rsid w:val="00D77CCA"/>
    <w:rsid w:val="00D81048"/>
    <w:rsid w:val="00D814A3"/>
    <w:rsid w:val="00D85D11"/>
    <w:rsid w:val="00D8683A"/>
    <w:rsid w:val="00D87C25"/>
    <w:rsid w:val="00D87CAF"/>
    <w:rsid w:val="00D90845"/>
    <w:rsid w:val="00D932D4"/>
    <w:rsid w:val="00D947FB"/>
    <w:rsid w:val="00D94F0B"/>
    <w:rsid w:val="00D9598D"/>
    <w:rsid w:val="00DA13AF"/>
    <w:rsid w:val="00DA469F"/>
    <w:rsid w:val="00DA74C1"/>
    <w:rsid w:val="00DB2F15"/>
    <w:rsid w:val="00DB337C"/>
    <w:rsid w:val="00DB3824"/>
    <w:rsid w:val="00DB386B"/>
    <w:rsid w:val="00DB3D76"/>
    <w:rsid w:val="00DB3F9A"/>
    <w:rsid w:val="00DB7F03"/>
    <w:rsid w:val="00DC153B"/>
    <w:rsid w:val="00DC2128"/>
    <w:rsid w:val="00DC3065"/>
    <w:rsid w:val="00DC3F3D"/>
    <w:rsid w:val="00DC481E"/>
    <w:rsid w:val="00DC6390"/>
    <w:rsid w:val="00DC7CE2"/>
    <w:rsid w:val="00DD0B77"/>
    <w:rsid w:val="00DD61C1"/>
    <w:rsid w:val="00DD6D77"/>
    <w:rsid w:val="00DD766C"/>
    <w:rsid w:val="00DE2F89"/>
    <w:rsid w:val="00DE67E2"/>
    <w:rsid w:val="00DF0B51"/>
    <w:rsid w:val="00DF1D36"/>
    <w:rsid w:val="00DF3EBD"/>
    <w:rsid w:val="00E002C3"/>
    <w:rsid w:val="00E029E0"/>
    <w:rsid w:val="00E03646"/>
    <w:rsid w:val="00E0551B"/>
    <w:rsid w:val="00E061E6"/>
    <w:rsid w:val="00E10987"/>
    <w:rsid w:val="00E11B92"/>
    <w:rsid w:val="00E12B59"/>
    <w:rsid w:val="00E12E76"/>
    <w:rsid w:val="00E149C5"/>
    <w:rsid w:val="00E15171"/>
    <w:rsid w:val="00E16059"/>
    <w:rsid w:val="00E17A0E"/>
    <w:rsid w:val="00E21829"/>
    <w:rsid w:val="00E248B2"/>
    <w:rsid w:val="00E24E44"/>
    <w:rsid w:val="00E30351"/>
    <w:rsid w:val="00E3192A"/>
    <w:rsid w:val="00E34528"/>
    <w:rsid w:val="00E35FF1"/>
    <w:rsid w:val="00E410C8"/>
    <w:rsid w:val="00E433C1"/>
    <w:rsid w:val="00E4388A"/>
    <w:rsid w:val="00E43FBB"/>
    <w:rsid w:val="00E44F95"/>
    <w:rsid w:val="00E46A94"/>
    <w:rsid w:val="00E473DB"/>
    <w:rsid w:val="00E51987"/>
    <w:rsid w:val="00E529CA"/>
    <w:rsid w:val="00E54381"/>
    <w:rsid w:val="00E55CC1"/>
    <w:rsid w:val="00E614FB"/>
    <w:rsid w:val="00E615D0"/>
    <w:rsid w:val="00E62087"/>
    <w:rsid w:val="00E62637"/>
    <w:rsid w:val="00E634EC"/>
    <w:rsid w:val="00E6445D"/>
    <w:rsid w:val="00E650E7"/>
    <w:rsid w:val="00E65D6B"/>
    <w:rsid w:val="00E70C7F"/>
    <w:rsid w:val="00E74AD3"/>
    <w:rsid w:val="00E822DF"/>
    <w:rsid w:val="00E83025"/>
    <w:rsid w:val="00E8318D"/>
    <w:rsid w:val="00E84C7A"/>
    <w:rsid w:val="00E85939"/>
    <w:rsid w:val="00E85AAC"/>
    <w:rsid w:val="00E86D4B"/>
    <w:rsid w:val="00E87D9D"/>
    <w:rsid w:val="00E94BF6"/>
    <w:rsid w:val="00EA30BF"/>
    <w:rsid w:val="00EA4D9E"/>
    <w:rsid w:val="00EA6137"/>
    <w:rsid w:val="00EA6A3D"/>
    <w:rsid w:val="00EB2B61"/>
    <w:rsid w:val="00EB4B98"/>
    <w:rsid w:val="00EB6462"/>
    <w:rsid w:val="00EC6B8C"/>
    <w:rsid w:val="00ED0D5E"/>
    <w:rsid w:val="00ED28F8"/>
    <w:rsid w:val="00ED42EA"/>
    <w:rsid w:val="00ED4FBC"/>
    <w:rsid w:val="00ED702A"/>
    <w:rsid w:val="00ED7320"/>
    <w:rsid w:val="00EE0746"/>
    <w:rsid w:val="00EE1D83"/>
    <w:rsid w:val="00EE4995"/>
    <w:rsid w:val="00EE4AE7"/>
    <w:rsid w:val="00EE5042"/>
    <w:rsid w:val="00EE57F0"/>
    <w:rsid w:val="00EF0612"/>
    <w:rsid w:val="00EF09E9"/>
    <w:rsid w:val="00EF11C5"/>
    <w:rsid w:val="00EF3D2C"/>
    <w:rsid w:val="00EF3E40"/>
    <w:rsid w:val="00EF4BC8"/>
    <w:rsid w:val="00EF6BDE"/>
    <w:rsid w:val="00F00BEC"/>
    <w:rsid w:val="00F03450"/>
    <w:rsid w:val="00F036B1"/>
    <w:rsid w:val="00F04517"/>
    <w:rsid w:val="00F04C34"/>
    <w:rsid w:val="00F06E9D"/>
    <w:rsid w:val="00F1562C"/>
    <w:rsid w:val="00F1766F"/>
    <w:rsid w:val="00F207BC"/>
    <w:rsid w:val="00F20B56"/>
    <w:rsid w:val="00F20DB4"/>
    <w:rsid w:val="00F22C58"/>
    <w:rsid w:val="00F23971"/>
    <w:rsid w:val="00F2412E"/>
    <w:rsid w:val="00F24404"/>
    <w:rsid w:val="00F24422"/>
    <w:rsid w:val="00F244F5"/>
    <w:rsid w:val="00F2537C"/>
    <w:rsid w:val="00F25AA7"/>
    <w:rsid w:val="00F272B8"/>
    <w:rsid w:val="00F3124D"/>
    <w:rsid w:val="00F32565"/>
    <w:rsid w:val="00F3647D"/>
    <w:rsid w:val="00F42711"/>
    <w:rsid w:val="00F44709"/>
    <w:rsid w:val="00F46043"/>
    <w:rsid w:val="00F476C4"/>
    <w:rsid w:val="00F4771A"/>
    <w:rsid w:val="00F51729"/>
    <w:rsid w:val="00F5292E"/>
    <w:rsid w:val="00F52F94"/>
    <w:rsid w:val="00F53F1B"/>
    <w:rsid w:val="00F62575"/>
    <w:rsid w:val="00F62629"/>
    <w:rsid w:val="00F63241"/>
    <w:rsid w:val="00F65EDB"/>
    <w:rsid w:val="00F66892"/>
    <w:rsid w:val="00F668D8"/>
    <w:rsid w:val="00F708F0"/>
    <w:rsid w:val="00F73185"/>
    <w:rsid w:val="00F744B3"/>
    <w:rsid w:val="00F74DDE"/>
    <w:rsid w:val="00F763FF"/>
    <w:rsid w:val="00F803D9"/>
    <w:rsid w:val="00F831D3"/>
    <w:rsid w:val="00F843A9"/>
    <w:rsid w:val="00F849CA"/>
    <w:rsid w:val="00F965EC"/>
    <w:rsid w:val="00F96B74"/>
    <w:rsid w:val="00F973C3"/>
    <w:rsid w:val="00F97499"/>
    <w:rsid w:val="00FA27F9"/>
    <w:rsid w:val="00FA3237"/>
    <w:rsid w:val="00FA4230"/>
    <w:rsid w:val="00FA681D"/>
    <w:rsid w:val="00FB0242"/>
    <w:rsid w:val="00FB1186"/>
    <w:rsid w:val="00FB1286"/>
    <w:rsid w:val="00FB2CAE"/>
    <w:rsid w:val="00FB686D"/>
    <w:rsid w:val="00FC0C13"/>
    <w:rsid w:val="00FC0C5F"/>
    <w:rsid w:val="00FC21C6"/>
    <w:rsid w:val="00FC3688"/>
    <w:rsid w:val="00FC3E73"/>
    <w:rsid w:val="00FC3F6E"/>
    <w:rsid w:val="00FC6AE2"/>
    <w:rsid w:val="00FD160F"/>
    <w:rsid w:val="00FD1F99"/>
    <w:rsid w:val="00FD306D"/>
    <w:rsid w:val="00FD4594"/>
    <w:rsid w:val="00FD54E4"/>
    <w:rsid w:val="00FD6EE8"/>
    <w:rsid w:val="00FD7929"/>
    <w:rsid w:val="00FD7F6A"/>
    <w:rsid w:val="00FE08B7"/>
    <w:rsid w:val="00FE3048"/>
    <w:rsid w:val="00FE3788"/>
    <w:rsid w:val="00FF1AF1"/>
    <w:rsid w:val="00FF1EE4"/>
    <w:rsid w:val="00FF31FE"/>
    <w:rsid w:val="00FF4502"/>
    <w:rsid w:val="00F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22B"/>
    <w:pPr>
      <w:spacing w:after="120"/>
      <w:ind w:left="1531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caps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outlineLvl w:val="4"/>
    </w:pPr>
  </w:style>
  <w:style w:type="paragraph" w:styleId="6">
    <w:name w:val="heading 6"/>
    <w:basedOn w:val="a"/>
    <w:next w:val="a"/>
    <w:qFormat/>
    <w:pPr>
      <w:outlineLvl w:val="5"/>
    </w:p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i/>
      <w:sz w:val="2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Pr>
      <w:sz w:val="22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ind w:left="567"/>
    </w:pPr>
  </w:style>
  <w:style w:type="paragraph" w:styleId="a6">
    <w:name w:val="Closing"/>
    <w:basedOn w:val="a"/>
    <w:semiHidden/>
    <w:pPr>
      <w:ind w:left="4536"/>
      <w:jc w:val="center"/>
    </w:pPr>
  </w:style>
  <w:style w:type="paragraph" w:customStyle="1" w:styleId="Committee">
    <w:name w:val="Committee"/>
    <w:basedOn w:val="a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a"/>
    <w:semiHidden/>
    <w:pPr>
      <w:ind w:left="4536"/>
    </w:pPr>
    <w:rPr>
      <w:i/>
    </w:rPr>
  </w:style>
  <w:style w:type="paragraph" w:customStyle="1" w:styleId="MeetingPlaceDate">
    <w:name w:val="Meeting Place &amp; Date"/>
    <w:basedOn w:val="Session"/>
    <w:next w:val="a"/>
    <w:rsid w:val="00425FE4"/>
    <w:pPr>
      <w:spacing w:before="0" w:after="360"/>
      <w:jc w:val="left"/>
    </w:pPr>
    <w:rPr>
      <w:sz w:val="24"/>
    </w:rPr>
  </w:style>
  <w:style w:type="paragraph" w:customStyle="1" w:styleId="Endofdocument">
    <w:name w:val="End of document"/>
    <w:basedOn w:val="a"/>
    <w:rsid w:val="009A2273"/>
    <w:pPr>
      <w:ind w:left="5534"/>
    </w:pPr>
  </w:style>
  <w:style w:type="paragraph" w:styleId="a7">
    <w:name w:val="endnote text"/>
    <w:basedOn w:val="a"/>
    <w:semiHidden/>
    <w:pPr>
      <w:ind w:left="567" w:hanging="567"/>
    </w:pPr>
    <w:rPr>
      <w:sz w:val="22"/>
    </w:rPr>
  </w:style>
  <w:style w:type="paragraph" w:styleId="a8">
    <w:name w:val="footer"/>
    <w:basedOn w:val="a"/>
    <w:semiHidden/>
    <w:pPr>
      <w:tabs>
        <w:tab w:val="center" w:pos="4536"/>
        <w:tab w:val="right" w:pos="9072"/>
      </w:tabs>
    </w:p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semiHidden/>
    <w:pPr>
      <w:ind w:left="567" w:hanging="567"/>
    </w:pPr>
    <w:rPr>
      <w:sz w:val="22"/>
    </w:rPr>
  </w:style>
  <w:style w:type="paragraph" w:styleId="ab">
    <w:name w:val="header"/>
    <w:basedOn w:val="a"/>
    <w:rsid w:val="009A2273"/>
    <w:pPr>
      <w:tabs>
        <w:tab w:val="center" w:pos="4536"/>
        <w:tab w:val="right" w:pos="9072"/>
      </w:tabs>
      <w:ind w:left="0"/>
      <w:contextualSpacing/>
      <w:jc w:val="right"/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s">
    <w:name w:val="Organizer(s)"/>
    <w:basedOn w:val="a"/>
    <w:rsid w:val="009A2273"/>
    <w:pPr>
      <w:spacing w:after="600" w:line="336" w:lineRule="exact"/>
      <w:contextualSpacing/>
    </w:pPr>
    <w:rPr>
      <w:kern w:val="26"/>
      <w:sz w:val="24"/>
    </w:rPr>
  </w:style>
  <w:style w:type="paragraph" w:customStyle="1" w:styleId="Organizedby">
    <w:name w:val="Organized by"/>
    <w:basedOn w:val="a"/>
    <w:next w:val="a"/>
    <w:rsid w:val="009A2273"/>
    <w:pPr>
      <w:spacing w:after="0" w:line="336" w:lineRule="exact"/>
    </w:pPr>
    <w:rPr>
      <w:i/>
      <w:sz w:val="24"/>
    </w:rPr>
  </w:style>
  <w:style w:type="paragraph" w:customStyle="1" w:styleId="Session">
    <w:name w:val="Session"/>
    <w:basedOn w:val="a"/>
    <w:semiHidden/>
    <w:pPr>
      <w:spacing w:before="60"/>
      <w:jc w:val="center"/>
    </w:pPr>
    <w:rPr>
      <w:b/>
      <w:sz w:val="30"/>
    </w:rPr>
  </w:style>
  <w:style w:type="paragraph" w:styleId="ad">
    <w:name w:val="Signature"/>
    <w:basedOn w:val="a"/>
    <w:semiHidden/>
    <w:pPr>
      <w:ind w:left="4536"/>
      <w:jc w:val="center"/>
    </w:pPr>
  </w:style>
  <w:style w:type="paragraph" w:styleId="ae">
    <w:name w:val="Title"/>
    <w:basedOn w:val="a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a"/>
    <w:rsid w:val="00425FE4"/>
    <w:pPr>
      <w:spacing w:after="360" w:line="336" w:lineRule="exact"/>
      <w:contextualSpacing/>
    </w:pPr>
    <w:rPr>
      <w:b/>
      <w:sz w:val="28"/>
    </w:rPr>
  </w:style>
  <w:style w:type="paragraph" w:styleId="90">
    <w:name w:val="toc 9"/>
    <w:basedOn w:val="a"/>
    <w:next w:val="a"/>
    <w:semiHidden/>
    <w:pPr>
      <w:tabs>
        <w:tab w:val="right" w:leader="dot" w:pos="9071"/>
      </w:tabs>
      <w:ind w:left="1920"/>
    </w:pPr>
  </w:style>
  <w:style w:type="character" w:styleId="af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a"/>
    <w:next w:val="TESTmeetingtitle"/>
    <w:rsid w:val="00847A8E"/>
    <w:pPr>
      <w:spacing w:after="180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a"/>
    <w:next w:val="a"/>
    <w:autoRedefine/>
    <w:rsid w:val="009A2273"/>
    <w:pPr>
      <w:framePr w:w="266" w:h="363" w:hRule="exact" w:hSpace="181" w:wrap="notBeside" w:vAnchor="page" w:hAnchor="page" w:x="10774" w:y="568" w:anchorLock="1"/>
      <w:spacing w:line="340" w:lineRule="atLeast"/>
      <w:ind w:left="0" w:right="42"/>
    </w:pPr>
    <w:rPr>
      <w:b/>
      <w:caps/>
      <w:sz w:val="40"/>
      <w:lang w:val="pt-BR"/>
    </w:rPr>
  </w:style>
  <w:style w:type="paragraph" w:customStyle="1" w:styleId="TESTwiposouslogo">
    <w:name w:val="TESTwiposouslogo"/>
    <w:basedOn w:val="a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sz w:val="24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a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0914ED"/>
    <w:pPr>
      <w:spacing w:before="150" w:after="0"/>
    </w:pPr>
  </w:style>
  <w:style w:type="paragraph" w:customStyle="1" w:styleId="TESTmeetingtitle">
    <w:name w:val="TESTmeeting title"/>
    <w:basedOn w:val="a"/>
    <w:next w:val="TESTsessiontitle"/>
    <w:semiHidden/>
    <w:rsid w:val="009C4CC1"/>
    <w:pPr>
      <w:spacing w:after="360"/>
      <w:ind w:left="1021"/>
    </w:pPr>
    <w:rPr>
      <w:b/>
      <w:sz w:val="28"/>
    </w:rPr>
  </w:style>
  <w:style w:type="paragraph" w:customStyle="1" w:styleId="TESTsessiontitle">
    <w:name w:val="TEST session title"/>
    <w:basedOn w:val="TESTmeetingtitle"/>
    <w:next w:val="TESTdateandplace"/>
    <w:semiHidden/>
    <w:rsid w:val="00B04913"/>
    <w:pPr>
      <w:spacing w:after="0"/>
    </w:pPr>
    <w:rPr>
      <w:caps/>
    </w:rPr>
  </w:style>
  <w:style w:type="paragraph" w:customStyle="1" w:styleId="TESTdateandplace">
    <w:name w:val="TEST date and place"/>
    <w:basedOn w:val="TESTsessiontitle"/>
    <w:next w:val="DocumentTitle"/>
    <w:semiHidden/>
    <w:rsid w:val="00B04913"/>
    <w:rPr>
      <w:sz w:val="24"/>
    </w:rPr>
  </w:style>
  <w:style w:type="table" w:styleId="af0">
    <w:name w:val="Table Grid"/>
    <w:basedOn w:val="a1"/>
    <w:semiHidden/>
    <w:rsid w:val="007739B3"/>
    <w:pPr>
      <w:spacing w:after="120"/>
      <w:ind w:left="10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etingtitle">
    <w:name w:val="meeting title"/>
    <w:rsid w:val="00847A8E"/>
    <w:pPr>
      <w:pBdr>
        <w:top w:val="single" w:sz="4" w:space="3" w:color="auto"/>
        <w:bottom w:val="single" w:sz="4" w:space="2" w:color="auto"/>
      </w:pBdr>
      <w:spacing w:before="160"/>
      <w:ind w:firstLine="1503"/>
    </w:pPr>
    <w:rPr>
      <w:rFonts w:ascii="Arial" w:hAnsi="Arial"/>
      <w:b/>
      <w:caps/>
      <w:sz w:val="24"/>
      <w:lang w:val="en-US" w:eastAsia="en-US"/>
    </w:rPr>
  </w:style>
  <w:style w:type="paragraph" w:customStyle="1" w:styleId="logossubtitles">
    <w:name w:val="logo's subtitles"/>
    <w:rsid w:val="00425FE4"/>
    <w:pPr>
      <w:framePr w:hSpace="181" w:wrap="around" w:vAnchor="page" w:hAnchor="page" w:x="2949" w:y="1248"/>
      <w:spacing w:line="160" w:lineRule="exact"/>
      <w:suppressOverlap/>
    </w:pPr>
    <w:rPr>
      <w:rFonts w:ascii="Arial" w:hAnsi="Arial"/>
      <w:caps/>
      <w:sz w:val="15"/>
      <w:lang w:val="en-US" w:eastAsia="en-US"/>
    </w:rPr>
  </w:style>
  <w:style w:type="paragraph" w:customStyle="1" w:styleId="Style1">
    <w:name w:val="Style1"/>
    <w:semiHidden/>
    <w:rsid w:val="00BA2B2D"/>
    <w:pPr>
      <w:ind w:left="1531"/>
    </w:pPr>
    <w:rPr>
      <w:rFonts w:ascii="Arial" w:hAnsi="Arial"/>
      <w:lang w:val="en-US" w:eastAsia="en-US"/>
    </w:rPr>
  </w:style>
  <w:style w:type="paragraph" w:customStyle="1" w:styleId="Nameofdocument">
    <w:name w:val="Name of document"/>
    <w:rsid w:val="00BC7E69"/>
    <w:pPr>
      <w:framePr w:hSpace="181" w:wrap="around" w:vAnchor="page" w:hAnchor="page" w:x="2949" w:y="14998"/>
      <w:spacing w:after="120"/>
      <w:ind w:left="6"/>
      <w:contextualSpacing/>
      <w:suppressOverlap/>
    </w:pPr>
    <w:rPr>
      <w:rFonts w:ascii="Arial" w:hAnsi="Arial"/>
      <w:caps/>
      <w:lang w:val="en-US" w:eastAsia="en-US"/>
    </w:rPr>
  </w:style>
  <w:style w:type="paragraph" w:customStyle="1" w:styleId="Preparedby">
    <w:name w:val="Prepared by"/>
    <w:rsid w:val="00BC7E69"/>
    <w:pPr>
      <w:framePr w:hSpace="181" w:wrap="around" w:vAnchor="page" w:hAnchor="page" w:x="2949" w:y="14998"/>
      <w:spacing w:after="120"/>
      <w:ind w:left="6"/>
      <w:suppressOverlap/>
    </w:pPr>
    <w:rPr>
      <w:rFonts w:ascii="Arial" w:hAnsi="Arial"/>
      <w:lang w:val="en-US" w:eastAsia="en-US"/>
    </w:rPr>
  </w:style>
  <w:style w:type="paragraph" w:customStyle="1" w:styleId="MainText">
    <w:name w:val="Main Text"/>
    <w:basedOn w:val="a"/>
    <w:rsid w:val="00BC7E69"/>
    <w:pPr>
      <w:spacing w:line="260" w:lineRule="exact"/>
      <w:contextualSpacing/>
    </w:pPr>
  </w:style>
  <w:style w:type="paragraph" w:styleId="20">
    <w:name w:val="Body Text Indent 2"/>
    <w:basedOn w:val="a"/>
    <w:rsid w:val="00403610"/>
    <w:pPr>
      <w:tabs>
        <w:tab w:val="left" w:pos="-1843"/>
      </w:tabs>
      <w:spacing w:after="0"/>
      <w:ind w:left="2268"/>
    </w:pPr>
    <w:rPr>
      <w:rFonts w:ascii="Times New Roman" w:hAnsi="Times New Roman"/>
      <w:sz w:val="24"/>
      <w:lang w:eastAsia="zh-CN"/>
    </w:rPr>
  </w:style>
  <w:style w:type="character" w:customStyle="1" w:styleId="Zikova">
    <w:name w:val="Zikova"/>
    <w:semiHidden/>
    <w:rsid w:val="00403610"/>
    <w:rPr>
      <w:rFonts w:ascii="Arial" w:hAnsi="Arial" w:cs="Arial"/>
      <w:color w:val="000080"/>
      <w:sz w:val="20"/>
      <w:szCs w:val="20"/>
    </w:rPr>
  </w:style>
  <w:style w:type="paragraph" w:customStyle="1" w:styleId="Item01">
    <w:name w:val="Item 01"/>
    <w:basedOn w:val="a"/>
    <w:rsid w:val="00403610"/>
    <w:pPr>
      <w:numPr>
        <w:numId w:val="1"/>
      </w:numPr>
      <w:tabs>
        <w:tab w:val="left" w:pos="3402"/>
        <w:tab w:val="left" w:pos="3969"/>
      </w:tabs>
      <w:spacing w:after="0"/>
    </w:pPr>
    <w:rPr>
      <w:rFonts w:ascii="Times New Roman" w:hAnsi="Times New Roman"/>
      <w:sz w:val="24"/>
      <w:lang w:eastAsia="zh-CN"/>
    </w:rPr>
  </w:style>
  <w:style w:type="paragraph" w:styleId="af1">
    <w:name w:val="Balloon Text"/>
    <w:basedOn w:val="a"/>
    <w:semiHidden/>
    <w:rsid w:val="00535801"/>
    <w:rPr>
      <w:rFonts w:ascii="Tahoma" w:hAnsi="Tahoma" w:cs="Tahoma"/>
      <w:sz w:val="16"/>
      <w:szCs w:val="16"/>
    </w:rPr>
  </w:style>
  <w:style w:type="paragraph" w:styleId="af2">
    <w:name w:val="Date"/>
    <w:basedOn w:val="a"/>
    <w:next w:val="a"/>
    <w:rsid w:val="00B26C5F"/>
  </w:style>
  <w:style w:type="paragraph" w:customStyle="1" w:styleId="OrganizersTitleofdoc">
    <w:name w:val="Organizer(s) / Title of doc"/>
    <w:basedOn w:val="a"/>
    <w:rsid w:val="00E8318D"/>
    <w:pPr>
      <w:spacing w:after="0" w:line="336" w:lineRule="exact"/>
    </w:pPr>
    <w:rPr>
      <w:kern w:val="26"/>
      <w:sz w:val="24"/>
    </w:rPr>
  </w:style>
  <w:style w:type="paragraph" w:customStyle="1" w:styleId="Preparedby0">
    <w:name w:val="Prepared by:"/>
    <w:basedOn w:val="OrganizersTitleofdoc"/>
    <w:rsid w:val="00E8318D"/>
    <w:pPr>
      <w:spacing w:before="120" w:after="480"/>
      <w:contextualSpacing/>
    </w:pPr>
    <w:rPr>
      <w:i/>
      <w:sz w:val="20"/>
    </w:rPr>
  </w:style>
  <w:style w:type="paragraph" w:customStyle="1" w:styleId="MeetingTitle0">
    <w:name w:val="Meeting Title"/>
    <w:basedOn w:val="a"/>
    <w:rsid w:val="00E8318D"/>
    <w:pPr>
      <w:spacing w:after="360" w:line="336" w:lineRule="exact"/>
      <w:contextualSpacing/>
    </w:pPr>
    <w:rPr>
      <w:b/>
      <w:sz w:val="28"/>
    </w:rPr>
  </w:style>
  <w:style w:type="paragraph" w:customStyle="1" w:styleId="OrganizedbyIncoopwith">
    <w:name w:val="Organized by / In coop. with"/>
    <w:basedOn w:val="a"/>
    <w:next w:val="OrganizersTitleofdoc"/>
    <w:rsid w:val="00E8318D"/>
    <w:pPr>
      <w:spacing w:before="120" w:after="0" w:line="336" w:lineRule="exact"/>
    </w:pPr>
    <w:rPr>
      <w:i/>
      <w:sz w:val="24"/>
    </w:rPr>
  </w:style>
  <w:style w:type="character" w:styleId="af3">
    <w:name w:val="Strong"/>
    <w:qFormat/>
    <w:rsid w:val="00EE57F0"/>
    <w:rPr>
      <w:b/>
      <w:bCs/>
    </w:rPr>
  </w:style>
  <w:style w:type="paragraph" w:customStyle="1" w:styleId="Normal-autofields">
    <w:name w:val="Normal-autofields"/>
    <w:basedOn w:val="a"/>
    <w:rsid w:val="00942828"/>
    <w:pPr>
      <w:spacing w:after="0"/>
      <w:ind w:left="0"/>
    </w:pPr>
  </w:style>
  <w:style w:type="character" w:styleId="af4">
    <w:name w:val="page number"/>
    <w:basedOn w:val="a0"/>
    <w:rsid w:val="002B28AF"/>
  </w:style>
  <w:style w:type="character" w:customStyle="1" w:styleId="shorttext">
    <w:name w:val="short_text"/>
    <w:basedOn w:val="a0"/>
    <w:rsid w:val="00D73562"/>
  </w:style>
  <w:style w:type="character" w:customStyle="1" w:styleId="hps">
    <w:name w:val="hps"/>
    <w:basedOn w:val="a0"/>
    <w:rsid w:val="00D73562"/>
  </w:style>
  <w:style w:type="paragraph" w:customStyle="1" w:styleId="af5">
    <w:basedOn w:val="a"/>
    <w:rsid w:val="00052A13"/>
    <w:pPr>
      <w:spacing w:after="160" w:line="240" w:lineRule="exact"/>
      <w:ind w:left="0"/>
    </w:pPr>
    <w:rPr>
      <w:rFonts w:ascii="Verdana" w:hAnsi="Verdana"/>
    </w:rPr>
  </w:style>
  <w:style w:type="paragraph" w:customStyle="1" w:styleId="af6">
    <w:name w:val=" Знак Знак Знак"/>
    <w:basedOn w:val="a"/>
    <w:rsid w:val="00342318"/>
    <w:pPr>
      <w:spacing w:after="160" w:line="240" w:lineRule="exact"/>
      <w:ind w:left="0"/>
    </w:pPr>
    <w:rPr>
      <w:rFonts w:ascii="Verdana" w:hAnsi="Verdana"/>
    </w:rPr>
  </w:style>
  <w:style w:type="paragraph" w:styleId="af7">
    <w:name w:val="Normal (Web)"/>
    <w:basedOn w:val="a"/>
    <w:uiPriority w:val="99"/>
    <w:rsid w:val="00116C6C"/>
    <w:pPr>
      <w:spacing w:before="45" w:after="105"/>
      <w:ind w:left="0"/>
    </w:pPr>
    <w:rPr>
      <w:rFonts w:ascii="Verdana" w:hAnsi="Verdana"/>
      <w:color w:val="000000"/>
      <w:sz w:val="18"/>
      <w:szCs w:val="18"/>
      <w:lang w:val="ru-RU" w:eastAsia="ru-RU"/>
    </w:rPr>
  </w:style>
  <w:style w:type="paragraph" w:customStyle="1" w:styleId="11">
    <w:name w:val=" Знак Знак1 Знак Знак Знак Знак Знак Знак Знак Знак Знак Знак Знак Знак Знак Знак Знак Знак1"/>
    <w:basedOn w:val="a"/>
    <w:rsid w:val="00157EA9"/>
    <w:pPr>
      <w:spacing w:after="160" w:line="240" w:lineRule="exact"/>
      <w:ind w:left="0"/>
    </w:pPr>
    <w:rPr>
      <w:rFonts w:ascii="Verdana" w:hAnsi="Verdana" w:cs="Verdana"/>
    </w:rPr>
  </w:style>
  <w:style w:type="character" w:styleId="af8">
    <w:name w:val="Hyperlink"/>
    <w:uiPriority w:val="99"/>
    <w:unhideWhenUsed/>
    <w:rsid w:val="00A23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PPS32\WORD2003\WIPO%20TEMPLATES\General\6_2Logos%20(English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3DCA-0A70-4595-B665-9B4F7979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6_2Logos (English).dot</Template>
  <TotalTime>1</TotalTime>
  <Pages>11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</vt:lpstr>
    </vt:vector>
  </TitlesOfParts>
  <Company>Krokoz™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>Meetings template</dc:subject>
  <dc:creator>Zikova</dc:creator>
  <cp:lastModifiedBy>User</cp:lastModifiedBy>
  <cp:revision>2</cp:revision>
  <cp:lastPrinted>2019-04-05T09:29:00Z</cp:lastPrinted>
  <dcterms:created xsi:type="dcterms:W3CDTF">2019-05-27T13:51:00Z</dcterms:created>
  <dcterms:modified xsi:type="dcterms:W3CDTF">2019-05-27T13:51:00Z</dcterms:modified>
</cp:coreProperties>
</file>