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A9162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11561" w:rsidRDefault="00311561" w:rsidP="0031156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проекта изменений </w:t>
      </w:r>
    </w:p>
    <w:p w:rsidR="00311561" w:rsidRPr="00756388" w:rsidRDefault="00311561" w:rsidP="007563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Валдайского муниципального района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756388">
        <w:rPr>
          <w:b/>
          <w:sz w:val="28"/>
          <w:szCs w:val="28"/>
        </w:rPr>
        <w:t>26</w:t>
      </w:r>
      <w:r w:rsidR="0042021D">
        <w:rPr>
          <w:b/>
          <w:sz w:val="28"/>
          <w:szCs w:val="28"/>
        </w:rPr>
        <w:t xml:space="preserve"> </w:t>
      </w:r>
      <w:r w:rsidR="00756388">
        <w:rPr>
          <w:b/>
          <w:sz w:val="28"/>
          <w:szCs w:val="28"/>
        </w:rPr>
        <w:t>мая</w:t>
      </w:r>
      <w:r w:rsidR="0042021D">
        <w:rPr>
          <w:b/>
          <w:sz w:val="28"/>
          <w:szCs w:val="28"/>
        </w:rPr>
        <w:t xml:space="preserve"> 202</w:t>
      </w:r>
      <w:r w:rsidR="006174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311561" w:rsidRPr="00311561" w:rsidRDefault="00311561" w:rsidP="00311561">
      <w:pPr>
        <w:pStyle w:val="ConsPlusNormal"/>
        <w:ind w:firstLine="709"/>
        <w:jc w:val="both"/>
        <w:rPr>
          <w:sz w:val="28"/>
          <w:szCs w:val="28"/>
        </w:rPr>
      </w:pPr>
      <w:r w:rsidRPr="00311561"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</w:t>
      </w:r>
      <w:r w:rsidR="00346B1B"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Pr="00311561">
        <w:rPr>
          <w:rFonts w:ascii="Times New Roman" w:hAnsi="Times New Roman" w:cs="Times New Roman"/>
          <w:sz w:val="28"/>
          <w:szCs w:val="28"/>
        </w:rPr>
        <w:t xml:space="preserve"> Дума Валдайского муниципального района </w:t>
      </w:r>
      <w:r w:rsidRPr="0031156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11561" w:rsidRDefault="00311561" w:rsidP="00311561">
      <w:pPr>
        <w:ind w:firstLine="709"/>
        <w:jc w:val="both"/>
        <w:rPr>
          <w:sz w:val="28"/>
          <w:szCs w:val="28"/>
        </w:rPr>
      </w:pPr>
      <w:r w:rsidRPr="00311561">
        <w:rPr>
          <w:sz w:val="28"/>
          <w:szCs w:val="28"/>
        </w:rPr>
        <w:t xml:space="preserve">1. </w:t>
      </w:r>
      <w:r w:rsidR="00756388">
        <w:rPr>
          <w:sz w:val="28"/>
          <w:szCs w:val="28"/>
        </w:rPr>
        <w:t>Утвердить проект о в</w:t>
      </w:r>
      <w:r w:rsidRPr="00311561">
        <w:rPr>
          <w:sz w:val="28"/>
          <w:szCs w:val="28"/>
        </w:rPr>
        <w:t>нес</w:t>
      </w:r>
      <w:r w:rsidR="00756388">
        <w:rPr>
          <w:sz w:val="28"/>
          <w:szCs w:val="28"/>
        </w:rPr>
        <w:t>ении</w:t>
      </w:r>
      <w:r w:rsidRPr="00311561">
        <w:rPr>
          <w:sz w:val="28"/>
          <w:szCs w:val="28"/>
        </w:rPr>
        <w:t xml:space="preserve"> изменени</w:t>
      </w:r>
      <w:r w:rsidR="00756388">
        <w:rPr>
          <w:sz w:val="28"/>
          <w:szCs w:val="28"/>
        </w:rPr>
        <w:t>й</w:t>
      </w:r>
      <w:r w:rsidRPr="00311561">
        <w:rPr>
          <w:sz w:val="28"/>
          <w:szCs w:val="28"/>
        </w:rPr>
        <w:t xml:space="preserve"> в Устав Валдайского муниц</w:t>
      </w:r>
      <w:r w:rsidRPr="00311561">
        <w:rPr>
          <w:sz w:val="28"/>
          <w:szCs w:val="28"/>
        </w:rPr>
        <w:t>и</w:t>
      </w:r>
      <w:r w:rsidRPr="00311561">
        <w:rPr>
          <w:sz w:val="28"/>
          <w:szCs w:val="28"/>
        </w:rPr>
        <w:t>пального района (далее - Устав), утвержденный решением Думы Валдайского мун</w:t>
      </w:r>
      <w:r w:rsidRPr="00311561">
        <w:rPr>
          <w:sz w:val="28"/>
          <w:szCs w:val="28"/>
        </w:rPr>
        <w:t>и</w:t>
      </w:r>
      <w:r w:rsidRPr="00311561">
        <w:rPr>
          <w:sz w:val="28"/>
          <w:szCs w:val="28"/>
        </w:rPr>
        <w:t>ципального района от 14.12.2005 №18 «Об утверждении Устава Валдайского муниципального ра</w:t>
      </w:r>
      <w:r w:rsidRPr="00311561">
        <w:rPr>
          <w:sz w:val="28"/>
          <w:szCs w:val="28"/>
        </w:rPr>
        <w:t>й</w:t>
      </w:r>
      <w:r w:rsidRPr="00311561">
        <w:rPr>
          <w:sz w:val="28"/>
          <w:szCs w:val="28"/>
        </w:rPr>
        <w:t>она»:</w:t>
      </w:r>
    </w:p>
    <w:p w:rsidR="00756388" w:rsidRDefault="00756388" w:rsidP="00756388">
      <w:pPr>
        <w:shd w:val="clear" w:color="auto" w:fill="FFFFFF"/>
        <w:ind w:firstLine="708"/>
        <w:jc w:val="both"/>
        <w:rPr>
          <w:sz w:val="28"/>
          <w:szCs w:val="28"/>
        </w:rPr>
      </w:pPr>
      <w:r w:rsidRPr="00C7167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Внести изменения в </w:t>
      </w:r>
      <w:r w:rsidRPr="00B613B7">
        <w:rPr>
          <w:sz w:val="28"/>
          <w:szCs w:val="28"/>
        </w:rPr>
        <w:t>статью 5</w:t>
      </w:r>
      <w:r>
        <w:rPr>
          <w:sz w:val="28"/>
          <w:szCs w:val="28"/>
        </w:rPr>
        <w:t xml:space="preserve"> Устава</w:t>
      </w:r>
    </w:p>
    <w:p w:rsidR="00756388" w:rsidRPr="00C7167C" w:rsidRDefault="00756388" w:rsidP="007563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7167C">
        <w:rPr>
          <w:sz w:val="28"/>
          <w:szCs w:val="28"/>
        </w:rPr>
        <w:t xml:space="preserve">Исключить </w:t>
      </w:r>
      <w:r w:rsidRPr="00B613B7">
        <w:rPr>
          <w:sz w:val="28"/>
          <w:szCs w:val="28"/>
        </w:rPr>
        <w:t>в пункте 28 части 1</w:t>
      </w:r>
      <w:r w:rsidRPr="00C7167C">
        <w:rPr>
          <w:b/>
          <w:sz w:val="28"/>
          <w:szCs w:val="28"/>
        </w:rPr>
        <w:t xml:space="preserve"> </w:t>
      </w:r>
      <w:r w:rsidRPr="00C7167C">
        <w:rPr>
          <w:sz w:val="28"/>
          <w:szCs w:val="28"/>
        </w:rPr>
        <w:t xml:space="preserve">Устава слова «…проведение открытого аукциона на право заключить договор о создании искусственного земельного </w:t>
      </w:r>
      <w:proofErr w:type="gramStart"/>
      <w:r w:rsidRPr="00C7167C">
        <w:rPr>
          <w:sz w:val="28"/>
          <w:szCs w:val="28"/>
        </w:rPr>
        <w:t>участка »</w:t>
      </w:r>
      <w:proofErr w:type="gramEnd"/>
      <w:r>
        <w:rPr>
          <w:sz w:val="28"/>
          <w:szCs w:val="28"/>
        </w:rPr>
        <w:t>;</w:t>
      </w:r>
    </w:p>
    <w:p w:rsidR="00756388" w:rsidRPr="00C7167C" w:rsidRDefault="00756388" w:rsidP="0075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167C">
        <w:rPr>
          <w:sz w:val="28"/>
          <w:szCs w:val="28"/>
        </w:rPr>
        <w:t xml:space="preserve">1.2. Исключить </w:t>
      </w:r>
      <w:r w:rsidRPr="00B613B7">
        <w:rPr>
          <w:sz w:val="28"/>
          <w:szCs w:val="28"/>
        </w:rPr>
        <w:t>в пункте 20 части 4</w:t>
      </w:r>
      <w:r w:rsidRPr="00C7167C">
        <w:rPr>
          <w:b/>
          <w:sz w:val="28"/>
          <w:szCs w:val="28"/>
        </w:rPr>
        <w:t xml:space="preserve"> </w:t>
      </w:r>
      <w:r w:rsidRPr="00C7167C">
        <w:rPr>
          <w:sz w:val="28"/>
          <w:szCs w:val="28"/>
        </w:rPr>
        <w:t xml:space="preserve">Устава слова «…проведение открытого аукциона на право заключить договор о создании искусственного земельного </w:t>
      </w:r>
      <w:proofErr w:type="gramStart"/>
      <w:r w:rsidRPr="00C7167C">
        <w:rPr>
          <w:sz w:val="28"/>
          <w:szCs w:val="28"/>
        </w:rPr>
        <w:t>участка »</w:t>
      </w:r>
      <w:proofErr w:type="gramEnd"/>
      <w:r>
        <w:rPr>
          <w:sz w:val="28"/>
          <w:szCs w:val="28"/>
        </w:rPr>
        <w:t>.</w:t>
      </w:r>
    </w:p>
    <w:p w:rsidR="00756388" w:rsidRPr="00545944" w:rsidRDefault="00756388" w:rsidP="00756388">
      <w:pPr>
        <w:ind w:firstLine="709"/>
        <w:jc w:val="both"/>
        <w:rPr>
          <w:sz w:val="28"/>
          <w:szCs w:val="28"/>
        </w:rPr>
      </w:pPr>
      <w:r w:rsidRPr="00545944">
        <w:rPr>
          <w:sz w:val="28"/>
          <w:szCs w:val="28"/>
        </w:rPr>
        <w:t>2. Установить, что изменения в Устав вступают в силу после их государственной регистрации и опубликования в бюллетене «Валдайский Вестник».</w:t>
      </w:r>
    </w:p>
    <w:p w:rsidR="00756388" w:rsidRPr="00B613B7" w:rsidRDefault="00756388" w:rsidP="0075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изменений в Устав Валдайского муниципального </w:t>
      </w:r>
      <w:r w:rsidRPr="00077AD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14</w:t>
      </w:r>
      <w:r w:rsidRPr="001008E8">
        <w:rPr>
          <w:b/>
          <w:sz w:val="28"/>
          <w:szCs w:val="28"/>
        </w:rPr>
        <w:t xml:space="preserve"> </w:t>
      </w:r>
      <w:proofErr w:type="gramStart"/>
      <w:r w:rsidRPr="00B613B7">
        <w:rPr>
          <w:sz w:val="28"/>
          <w:szCs w:val="28"/>
        </w:rPr>
        <w:t>июня  2022</w:t>
      </w:r>
      <w:proofErr w:type="gramEnd"/>
      <w:r w:rsidRPr="00B613B7">
        <w:rPr>
          <w:sz w:val="28"/>
          <w:szCs w:val="28"/>
        </w:rPr>
        <w:t xml:space="preserve"> года</w:t>
      </w:r>
      <w:r w:rsidRPr="00077AD0">
        <w:rPr>
          <w:sz w:val="28"/>
          <w:szCs w:val="28"/>
        </w:rPr>
        <w:t xml:space="preserve"> в малом зале Администрации муниципального района </w:t>
      </w:r>
      <w:r w:rsidRPr="00B613B7">
        <w:rPr>
          <w:sz w:val="28"/>
          <w:szCs w:val="28"/>
        </w:rPr>
        <w:t>в 16.30</w:t>
      </w:r>
      <w:r w:rsidRPr="00077AD0">
        <w:rPr>
          <w:sz w:val="28"/>
          <w:szCs w:val="28"/>
        </w:rPr>
        <w:t xml:space="preserve"> часов. Установить срок подачи предложений по проекту изменений в Устав Валд</w:t>
      </w:r>
      <w:r>
        <w:rPr>
          <w:sz w:val="28"/>
          <w:szCs w:val="28"/>
        </w:rPr>
        <w:t xml:space="preserve">айского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B613B7">
        <w:rPr>
          <w:sz w:val="28"/>
          <w:szCs w:val="28"/>
        </w:rPr>
        <w:t>10</w:t>
      </w:r>
      <w:proofErr w:type="gramEnd"/>
      <w:r w:rsidRPr="00B613B7">
        <w:rPr>
          <w:sz w:val="28"/>
          <w:szCs w:val="28"/>
        </w:rPr>
        <w:t xml:space="preserve"> июня 2022 года.</w:t>
      </w:r>
    </w:p>
    <w:p w:rsidR="00756388" w:rsidRDefault="00756388" w:rsidP="0075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проект изменений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обсуждении, утвержденным решением Думы Валдайского муниципального района от 25.09.2014 № 329.</w:t>
      </w:r>
    </w:p>
    <w:p w:rsidR="00756388" w:rsidRDefault="00756388" w:rsidP="00756388">
      <w:pPr>
        <w:ind w:firstLine="709"/>
        <w:jc w:val="both"/>
        <w:rPr>
          <w:sz w:val="28"/>
          <w:szCs w:val="28"/>
        </w:rPr>
      </w:pPr>
    </w:p>
    <w:p w:rsidR="00756388" w:rsidRDefault="00756388" w:rsidP="00756388">
      <w:pPr>
        <w:ind w:firstLine="709"/>
        <w:jc w:val="both"/>
        <w:rPr>
          <w:sz w:val="28"/>
          <w:szCs w:val="28"/>
        </w:rPr>
      </w:pPr>
    </w:p>
    <w:p w:rsidR="00756388" w:rsidRDefault="00756388" w:rsidP="00756388">
      <w:pPr>
        <w:ind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lastRenderedPageBreak/>
        <w:t>5.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56388" w:rsidRDefault="00756388" w:rsidP="00311561">
      <w:pPr>
        <w:ind w:firstLine="709"/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7563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56388">
              <w:rPr>
                <w:color w:val="000000"/>
                <w:sz w:val="28"/>
                <w:szCs w:val="28"/>
              </w:rPr>
              <w:t>26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5638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872CB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A12D0">
              <w:rPr>
                <w:color w:val="000000"/>
                <w:sz w:val="28"/>
                <w:szCs w:val="28"/>
              </w:rPr>
              <w:t xml:space="preserve"> </w:t>
            </w:r>
            <w:r w:rsidR="00B613B7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D5" w:rsidRDefault="004654D5">
      <w:r>
        <w:separator/>
      </w:r>
    </w:p>
  </w:endnote>
  <w:endnote w:type="continuationSeparator" w:id="0">
    <w:p w:rsidR="004654D5" w:rsidRDefault="004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D5" w:rsidRDefault="004654D5">
      <w:r>
        <w:separator/>
      </w:r>
    </w:p>
  </w:footnote>
  <w:footnote w:type="continuationSeparator" w:id="0">
    <w:p w:rsidR="004654D5" w:rsidRDefault="0046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E" w:rsidRDefault="0061746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46E" w:rsidRDefault="006174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E" w:rsidRPr="001F052F" w:rsidRDefault="0061746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9162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61746E" w:rsidRDefault="0061746E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3692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17FD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1D25"/>
    <w:rsid w:val="001434C1"/>
    <w:rsid w:val="001537B8"/>
    <w:rsid w:val="00153809"/>
    <w:rsid w:val="00153AAC"/>
    <w:rsid w:val="00153E81"/>
    <w:rsid w:val="00154491"/>
    <w:rsid w:val="00154894"/>
    <w:rsid w:val="00156CE2"/>
    <w:rsid w:val="00160E65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1561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6B1B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4D5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5734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1746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2D0"/>
    <w:rsid w:val="006A1FCC"/>
    <w:rsid w:val="006A3F0E"/>
    <w:rsid w:val="006A4483"/>
    <w:rsid w:val="006B3F81"/>
    <w:rsid w:val="006C045E"/>
    <w:rsid w:val="006C0545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814"/>
    <w:rsid w:val="00745CF2"/>
    <w:rsid w:val="00746EA5"/>
    <w:rsid w:val="00747577"/>
    <w:rsid w:val="0075142E"/>
    <w:rsid w:val="00751915"/>
    <w:rsid w:val="007522DE"/>
    <w:rsid w:val="0075490D"/>
    <w:rsid w:val="00756388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4488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2CB3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623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3B7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0A8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B170A5-A4F4-45A2-B1E6-BDAABC9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western">
    <w:name w:val="western"/>
    <w:basedOn w:val="a"/>
    <w:rsid w:val="003115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2022-01-10T12:31:00Z</cp:lastPrinted>
  <dcterms:created xsi:type="dcterms:W3CDTF">2022-05-26T12:09:00Z</dcterms:created>
  <dcterms:modified xsi:type="dcterms:W3CDTF">2022-05-26T12:09:00Z</dcterms:modified>
</cp:coreProperties>
</file>